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CD" w:rsidRPr="00386FFE" w:rsidRDefault="00F55BCD" w:rsidP="00F55BCD">
      <w:pPr>
        <w:pStyle w:val="Heading1"/>
        <w:spacing w:before="0" w:line="276" w:lineRule="auto"/>
        <w:rPr>
          <w:rFonts w:eastAsia="Times New Roman" w:cs="Times New Roman"/>
          <w:sz w:val="22"/>
          <w:szCs w:val="22"/>
        </w:rPr>
      </w:pPr>
      <w:r w:rsidRPr="00386FFE">
        <w:rPr>
          <w:rFonts w:eastAsia="Times New Roman" w:cs="Times New Roman"/>
          <w:sz w:val="22"/>
          <w:szCs w:val="22"/>
        </w:rPr>
        <w:t>BAB II</w:t>
      </w:r>
    </w:p>
    <w:p w:rsidR="00F55BCD" w:rsidRPr="00386FFE" w:rsidRDefault="00F55BCD" w:rsidP="00F55BCD">
      <w:pPr>
        <w:pStyle w:val="Heading1"/>
        <w:spacing w:before="0" w:line="276" w:lineRule="auto"/>
        <w:rPr>
          <w:rFonts w:eastAsia="Times New Roman" w:cs="Times New Roman"/>
          <w:sz w:val="22"/>
          <w:szCs w:val="22"/>
        </w:rPr>
      </w:pPr>
      <w:bookmarkStart w:id="0" w:name="_Toc71696578"/>
      <w:r w:rsidRPr="00386FFE">
        <w:rPr>
          <w:rFonts w:eastAsia="Times New Roman" w:cs="Times New Roman"/>
          <w:sz w:val="22"/>
          <w:szCs w:val="22"/>
        </w:rPr>
        <w:t>KAJIAN PUSTAKA</w:t>
      </w:r>
      <w:bookmarkEnd w:id="0"/>
    </w:p>
    <w:p w:rsidR="00F55BCD" w:rsidRPr="00386FFE" w:rsidRDefault="00F55BCD" w:rsidP="00F55BCD">
      <w:pPr>
        <w:spacing w:after="0"/>
        <w:rPr>
          <w:rFonts w:ascii="Times New Roman" w:hAnsi="Times New Roman" w:cs="Times New Roman"/>
        </w:rPr>
      </w:pPr>
    </w:p>
    <w:p w:rsidR="00F55BCD" w:rsidRPr="00386FFE" w:rsidRDefault="00F55BCD" w:rsidP="00F55BCD">
      <w:pPr>
        <w:pStyle w:val="Heading2"/>
        <w:numPr>
          <w:ilvl w:val="0"/>
          <w:numId w:val="8"/>
        </w:numPr>
        <w:spacing w:before="0" w:line="276" w:lineRule="auto"/>
        <w:ind w:left="567" w:hanging="567"/>
        <w:rPr>
          <w:rFonts w:cs="Times New Roman"/>
          <w:sz w:val="22"/>
          <w:szCs w:val="22"/>
        </w:rPr>
      </w:pPr>
      <w:bookmarkStart w:id="1" w:name="_Toc71696579"/>
      <w:r w:rsidRPr="00386FFE">
        <w:rPr>
          <w:rFonts w:cs="Times New Roman"/>
          <w:sz w:val="22"/>
          <w:szCs w:val="22"/>
        </w:rPr>
        <w:t>Landasan Teori</w:t>
      </w:r>
      <w:bookmarkEnd w:id="1"/>
    </w:p>
    <w:p w:rsidR="00F55BCD" w:rsidRPr="00386FFE" w:rsidRDefault="00F55BCD" w:rsidP="00F55BCD">
      <w:pPr>
        <w:spacing w:after="120"/>
        <w:ind w:firstLine="709"/>
        <w:rPr>
          <w:rFonts w:ascii="Times New Roman" w:hAnsi="Times New Roman" w:cs="Times New Roman"/>
        </w:rPr>
      </w:pPr>
      <w:proofErr w:type="gramStart"/>
      <w:r w:rsidRPr="00386FFE">
        <w:rPr>
          <w:rFonts w:ascii="Times New Roman" w:hAnsi="Times New Roman" w:cs="Times New Roman"/>
        </w:rPr>
        <w:t>Pada  penelitian</w:t>
      </w:r>
      <w:proofErr w:type="gramEnd"/>
      <w:r w:rsidRPr="00386FFE">
        <w:rPr>
          <w:rFonts w:ascii="Times New Roman" w:hAnsi="Times New Roman" w:cs="Times New Roman"/>
        </w:rPr>
        <w:t xml:space="preserve">  ini,  teori-teori  yang  mendasari  adalah  sebagai  berikut:</w:t>
      </w:r>
    </w:p>
    <w:p w:rsidR="00F55BCD" w:rsidRPr="007720C5" w:rsidRDefault="00F55BCD" w:rsidP="00F55BCD">
      <w:pPr>
        <w:pStyle w:val="Heading3"/>
        <w:spacing w:before="0" w:after="120"/>
        <w:rPr>
          <w:rFonts w:cs="Times New Roman"/>
          <w:color w:val="auto"/>
        </w:rPr>
      </w:pPr>
      <w:bookmarkStart w:id="2" w:name="_Toc71696580"/>
      <w:r w:rsidRPr="007720C5">
        <w:rPr>
          <w:rFonts w:cs="Times New Roman"/>
          <w:color w:val="auto"/>
        </w:rPr>
        <w:t>2.1.1 Manajemen Sumber Daya Manusia</w:t>
      </w:r>
      <w:bookmarkEnd w:id="2"/>
    </w:p>
    <w:p w:rsidR="00F55BCD" w:rsidRPr="00386FFE" w:rsidRDefault="00F55BCD" w:rsidP="00F55BCD">
      <w:pPr>
        <w:spacing w:after="120"/>
        <w:ind w:firstLine="709"/>
        <w:jc w:val="both"/>
        <w:rPr>
          <w:rFonts w:ascii="Times New Roman" w:hAnsi="Times New Roman" w:cs="Times New Roman"/>
        </w:rPr>
      </w:pPr>
      <w:proofErr w:type="gramStart"/>
      <w:r w:rsidRPr="00386FFE">
        <w:rPr>
          <w:rFonts w:ascii="Times New Roman" w:hAnsi="Times New Roman" w:cs="Times New Roman"/>
        </w:rPr>
        <w:t>Manajemen Sumber Daya Manusia (MSDM) adalah ilmu seni yang mengatur hubungan dan peranan tenaga kerja agar efektif dan efisien membantu terwujudnya tujuan perusahaan, karyawan dan masyarakat (Hasibuan, 2017:10).</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Peran manajemen sangat besar terhadap keberhasilan suatu perusahaan.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Semakin besar suatu perusahaan, semakin besar juga sumber daya manusia yang dibutuhkan, maka diperlukan peranan manajemen yang semakin besar juga.</w:t>
      </w:r>
      <w:proofErr w:type="gramEnd"/>
      <w:r w:rsidRPr="00386FFE">
        <w:rPr>
          <w:rFonts w:ascii="Times New Roman" w:hAnsi="Times New Roman" w:cs="Times New Roman"/>
        </w:rPr>
        <w:t xml:space="preserve"> Menurut Flippo (dalam Rachman, 2016:2), manajemen personalia adalah perencanaan, pengorganisasian, pengarahan, dan pengendalian dari pengadaan, pengembangan, kompensasi, pengintegrasian, pemeliharaan, dan pemberhentian karyawan, dengan maksud terwujudnya tujuan perusahaan, individu, karyawan dan masyarakat. </w:t>
      </w:r>
      <w:proofErr w:type="gramStart"/>
      <w:r w:rsidRPr="00386FFE">
        <w:rPr>
          <w:rFonts w:ascii="Times New Roman" w:hAnsi="Times New Roman" w:cs="Times New Roman"/>
        </w:rPr>
        <w:t>Berdasarkan dari pengertian-pengertian yang telah di sebutkan, dapat disimpulkan bahwa MSDM merupakan ilmu yang yang mengatur tentang pengelolaan tenaga kerja yang terdiri dari perencanaan, pengorganisasian, pengarahan, dan pengendalian serta pengembangan yang bertujuan untuk mencapai tujuan perusahaan.</w:t>
      </w:r>
      <w:proofErr w:type="gramEnd"/>
    </w:p>
    <w:p w:rsidR="00F55BCD" w:rsidRPr="007720C5" w:rsidRDefault="00F55BCD" w:rsidP="00F55BCD">
      <w:pPr>
        <w:pStyle w:val="Heading3"/>
        <w:numPr>
          <w:ilvl w:val="2"/>
          <w:numId w:val="15"/>
        </w:numPr>
        <w:spacing w:before="0" w:after="120"/>
        <w:rPr>
          <w:rFonts w:cs="Times New Roman"/>
          <w:color w:val="auto"/>
        </w:rPr>
      </w:pPr>
      <w:bookmarkStart w:id="3" w:name="_Toc71696581"/>
      <w:r w:rsidRPr="007720C5">
        <w:rPr>
          <w:rFonts w:cs="Times New Roman"/>
          <w:color w:val="auto"/>
        </w:rPr>
        <w:t>Fungsi Manajemen Sumber Daya Manusia</w:t>
      </w:r>
      <w:bookmarkEnd w:id="3"/>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 xml:space="preserve">Fungsi manajmen sumber daya manusia adalah kunci dari pelaksanaan proses manajemen sumber daya manusia yang baik dalam mencapai tujuan perusahaan. Menurut </w:t>
      </w:r>
      <w:proofErr w:type="gramStart"/>
      <w:r w:rsidRPr="00386FFE">
        <w:rPr>
          <w:rFonts w:ascii="Times New Roman" w:hAnsi="Times New Roman" w:cs="Times New Roman"/>
        </w:rPr>
        <w:t>Hasibuan  (</w:t>
      </w:r>
      <w:proofErr w:type="gramEnd"/>
      <w:r w:rsidRPr="00386FFE">
        <w:rPr>
          <w:rFonts w:ascii="Times New Roman" w:hAnsi="Times New Roman" w:cs="Times New Roman"/>
        </w:rPr>
        <w:t>2013:21),  fungsi-fungsi  manajemen  sumber  daya  manusia  meliputi:</w:t>
      </w:r>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Perencanaan</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Perencanaan adalah merencanakan tenaga kerja secara efektif dan efisien agar sesuai dengan kebutuhan perusahaan dalam membantu mewujudkan tujuan.</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Pengorganisasian</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Pengorganisasian adalah kegiatan untuk mengorganisasikan semua karyawan dengan menetapkan pembagian kerja, hubungan kerja, delegasi wewenang, integrasi dan koordinasi dalam bagan organisasi.</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Pengarahan </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Pengarahan adalah kegiatan mengarahkan semua karyawan agar mau bekerjasama dan bekerja efektif serta efisien dalam membantu tercapainya tujuan perusahaan, karyawan dan masyarakat.</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Pengendalian </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Pengendalian adalah kegiatan mengendalikan semua karyawan agar mentaati peraturan-peraturan perusahaan dan bekerja sesuai dengan rencana.</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Pengadaan </w:t>
      </w:r>
    </w:p>
    <w:p w:rsidR="00F55BCD" w:rsidRPr="00386FFE" w:rsidRDefault="00F55BCD" w:rsidP="00F55BCD">
      <w:pPr>
        <w:pStyle w:val="ListParagraph"/>
        <w:spacing w:after="120"/>
        <w:ind w:left="426"/>
        <w:jc w:val="both"/>
        <w:rPr>
          <w:rFonts w:ascii="Times New Roman" w:hAnsi="Times New Roman" w:cs="Times New Roman"/>
        </w:rPr>
      </w:pPr>
      <w:r w:rsidRPr="00386FFE">
        <w:rPr>
          <w:rFonts w:ascii="Times New Roman" w:hAnsi="Times New Roman" w:cs="Times New Roman"/>
        </w:rPr>
        <w:t>Pengadaan adalah proses penarikan, seleksi, perjanjian kerja, penempatan, orientasi induksi untuk mendapatkan karyawan yang sesuai dengan kebutuhan perusahaan.</w:t>
      </w:r>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Pengembangan </w:t>
      </w:r>
    </w:p>
    <w:p w:rsidR="00F55BCD" w:rsidRPr="00386FFE" w:rsidRDefault="00F55BCD" w:rsidP="00F55BCD">
      <w:pPr>
        <w:pStyle w:val="ListParagraph"/>
        <w:spacing w:after="120"/>
        <w:ind w:left="426"/>
        <w:jc w:val="both"/>
        <w:rPr>
          <w:rFonts w:ascii="Times New Roman" w:hAnsi="Times New Roman" w:cs="Times New Roman"/>
        </w:rPr>
      </w:pPr>
      <w:r w:rsidRPr="00386FFE">
        <w:rPr>
          <w:rFonts w:ascii="Times New Roman" w:hAnsi="Times New Roman" w:cs="Times New Roman"/>
        </w:rPr>
        <w:t>Pengembangan adalah proses peningkatan keterampilan teknis, teoritis, konseptual, dan moral karyawan melalui pendidikan dan pelatihan.</w:t>
      </w:r>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Kompensasi </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lastRenderedPageBreak/>
        <w:t>Kompensasi adalah pemberian balas jasa langsung dan tidak langsung uang dan barang kepada karyawan sebagai imbalan jasa yang diberikan kepada perusahaan.</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Pengintegrasian </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Pengintegrasian adalah kegiatan untuk mempersatukan kepentingan perusahaan dan kebutuhan karyawan agar terciptanya kerjasama yang serasi dan saling menguntungkan.</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 xml:space="preserve">Pemeliharaan </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Pemeliharaan adalah kegiatan untuk memelihara atau meningkatkan kondisi fisik, mental, dan loyaitas karyawan, agar mereka tetap mau bekerjasama sampai pension.</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Kedisiplinan</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Kedisiplinan merupakan fungsi manajemen sumber daya manusia yang terpenting.</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Kedisiplinan adalah keinginan dan kesadaran untuk mentaati peraturan-peraturan perusahaan dan norma-norma sosial.</w:t>
      </w:r>
      <w:proofErr w:type="gramEnd"/>
    </w:p>
    <w:p w:rsidR="00F55BCD" w:rsidRPr="00386FFE" w:rsidRDefault="00F55BCD" w:rsidP="00F55BCD">
      <w:pPr>
        <w:pStyle w:val="ListParagraph"/>
        <w:numPr>
          <w:ilvl w:val="0"/>
          <w:numId w:val="13"/>
        </w:numPr>
        <w:spacing w:after="120"/>
        <w:ind w:left="426" w:hanging="426"/>
        <w:jc w:val="both"/>
        <w:rPr>
          <w:rFonts w:ascii="Times New Roman" w:hAnsi="Times New Roman" w:cs="Times New Roman"/>
        </w:rPr>
      </w:pPr>
      <w:r w:rsidRPr="00386FFE">
        <w:rPr>
          <w:rFonts w:ascii="Times New Roman" w:hAnsi="Times New Roman" w:cs="Times New Roman"/>
        </w:rPr>
        <w:t>Pemberhentian</w:t>
      </w:r>
    </w:p>
    <w:p w:rsidR="00F55BCD" w:rsidRPr="00386FFE" w:rsidRDefault="00F55BCD" w:rsidP="00F55BCD">
      <w:pPr>
        <w:pStyle w:val="ListParagraph"/>
        <w:spacing w:after="120"/>
        <w:ind w:left="426"/>
        <w:jc w:val="both"/>
        <w:rPr>
          <w:rFonts w:ascii="Times New Roman" w:hAnsi="Times New Roman" w:cs="Times New Roman"/>
        </w:rPr>
      </w:pPr>
      <w:proofErr w:type="gramStart"/>
      <w:r w:rsidRPr="00386FFE">
        <w:rPr>
          <w:rFonts w:ascii="Times New Roman" w:hAnsi="Times New Roman" w:cs="Times New Roman"/>
        </w:rPr>
        <w:t>Pemberhentian adalah putusnya hubungan kerja seseorang dari suatu perusahaan.</w:t>
      </w:r>
      <w:proofErr w:type="gramEnd"/>
      <w:r w:rsidRPr="00386FFE">
        <w:rPr>
          <w:rFonts w:ascii="Times New Roman" w:hAnsi="Times New Roman" w:cs="Times New Roman"/>
        </w:rPr>
        <w:t xml:space="preserve"> Pemberhentian ini disebabkan oleh keinginan perusahaan, keinginan karyawan, kontak kerja berakhir, pension dan sebab-sebab lainnya. </w:t>
      </w:r>
    </w:p>
    <w:p w:rsidR="00F55BCD" w:rsidRPr="00386FFE" w:rsidRDefault="00F55BCD" w:rsidP="00F55BCD">
      <w:pPr>
        <w:spacing w:after="0"/>
        <w:jc w:val="both"/>
        <w:rPr>
          <w:rFonts w:ascii="Times New Roman" w:hAnsi="Times New Roman" w:cs="Times New Roman"/>
        </w:rPr>
      </w:pPr>
    </w:p>
    <w:p w:rsidR="00F55BCD" w:rsidRPr="007720C5" w:rsidRDefault="00F55BCD" w:rsidP="00F55BCD">
      <w:pPr>
        <w:pStyle w:val="Heading2"/>
        <w:numPr>
          <w:ilvl w:val="1"/>
          <w:numId w:val="9"/>
        </w:numPr>
        <w:tabs>
          <w:tab w:val="left" w:pos="709"/>
        </w:tabs>
        <w:spacing w:before="0" w:line="276" w:lineRule="auto"/>
        <w:ind w:left="0" w:firstLine="0"/>
        <w:rPr>
          <w:rFonts w:cs="Times New Roman"/>
          <w:sz w:val="22"/>
          <w:szCs w:val="22"/>
        </w:rPr>
      </w:pPr>
      <w:bookmarkStart w:id="4" w:name="_Toc71696582"/>
      <w:r w:rsidRPr="007720C5">
        <w:rPr>
          <w:rFonts w:cs="Times New Roman"/>
          <w:sz w:val="22"/>
          <w:szCs w:val="22"/>
        </w:rPr>
        <w:t>Kepemimpinan Transformasional</w:t>
      </w:r>
      <w:bookmarkEnd w:id="4"/>
    </w:p>
    <w:p w:rsidR="00F55BCD" w:rsidRPr="00386FFE" w:rsidRDefault="00F55BCD" w:rsidP="00F55BCD">
      <w:pPr>
        <w:pStyle w:val="ListParagraph"/>
        <w:spacing w:after="120"/>
        <w:ind w:left="0" w:firstLine="709"/>
        <w:jc w:val="both"/>
        <w:rPr>
          <w:rFonts w:ascii="Times New Roman" w:hAnsi="Times New Roman" w:cs="Times New Roman"/>
          <w:b/>
        </w:rPr>
      </w:pPr>
      <w:r w:rsidRPr="00386FFE">
        <w:rPr>
          <w:rFonts w:ascii="Times New Roman" w:hAnsi="Times New Roman" w:cs="Times New Roman"/>
        </w:rPr>
        <w:t>Kepemimpinan merupakan keahlian yang dimiliki seseorang untuk mempengaruhi</w:t>
      </w:r>
      <w:r w:rsidRPr="00386FFE">
        <w:rPr>
          <w:rFonts w:ascii="Times New Roman" w:hAnsi="Times New Roman" w:cs="Times New Roman"/>
          <w:b/>
        </w:rPr>
        <w:t xml:space="preserve"> </w:t>
      </w:r>
      <w:r w:rsidRPr="00386FFE">
        <w:rPr>
          <w:rFonts w:ascii="Times New Roman" w:hAnsi="Times New Roman" w:cs="Times New Roman"/>
        </w:rPr>
        <w:t xml:space="preserve">sekelompok orang </w:t>
      </w:r>
      <w:proofErr w:type="gramStart"/>
      <w:r w:rsidRPr="00386FFE">
        <w:rPr>
          <w:rFonts w:ascii="Times New Roman" w:hAnsi="Times New Roman" w:cs="Times New Roman"/>
        </w:rPr>
        <w:t>lain</w:t>
      </w:r>
      <w:proofErr w:type="gramEnd"/>
      <w:r w:rsidRPr="00386FFE">
        <w:rPr>
          <w:rFonts w:ascii="Times New Roman" w:hAnsi="Times New Roman" w:cs="Times New Roman"/>
        </w:rPr>
        <w:t xml:space="preserve"> dalam mencapai tujuan bersama. </w:t>
      </w:r>
      <w:proofErr w:type="gramStart"/>
      <w:r w:rsidRPr="00386FFE">
        <w:rPr>
          <w:rFonts w:ascii="Times New Roman" w:hAnsi="Times New Roman" w:cs="Times New Roman"/>
        </w:rPr>
        <w:t>Organisasi memerlukan pemimpin yang dapat memberikan motivasi dan inspirasi bagi bawahannya agar dapat mencapai suatu visi yang telah direncanakan sebelumnya.</w:t>
      </w:r>
      <w:proofErr w:type="gramEnd"/>
      <w:r w:rsidRPr="00386FFE">
        <w:rPr>
          <w:rFonts w:ascii="Times New Roman" w:hAnsi="Times New Roman" w:cs="Times New Roman"/>
        </w:rPr>
        <w:t xml:space="preserve"> Menurut </w:t>
      </w:r>
      <w:proofErr w:type="gramStart"/>
      <w:r w:rsidRPr="00386FFE">
        <w:rPr>
          <w:rFonts w:ascii="Times New Roman" w:hAnsi="Times New Roman" w:cs="Times New Roman"/>
        </w:rPr>
        <w:t>Burns</w:t>
      </w:r>
      <w:proofErr w:type="gramEnd"/>
      <w:r w:rsidRPr="00386FFE">
        <w:rPr>
          <w:rFonts w:ascii="Times New Roman" w:hAnsi="Times New Roman" w:cs="Times New Roman"/>
        </w:rPr>
        <w:t xml:space="preserve"> dalam buku Sutikno (2014:53), kepemimpinan transformasional sebagai sebuah proses dimana para pemimpin dan pengikut saling menaikkan diri ke tingkat moralitas dan motivasi yang lebih tinggi. Menurut Burns, kepemimpinan transformasional dapat diperlihatkan oleh siapa saja dalam organisasi pada jenis posisi </w:t>
      </w:r>
      <w:proofErr w:type="gramStart"/>
      <w:r w:rsidRPr="00386FFE">
        <w:rPr>
          <w:rFonts w:ascii="Times New Roman" w:hAnsi="Times New Roman" w:cs="Times New Roman"/>
        </w:rPr>
        <w:t>apa</w:t>
      </w:r>
      <w:proofErr w:type="gramEnd"/>
      <w:r w:rsidRPr="00386FFE">
        <w:rPr>
          <w:rFonts w:ascii="Times New Roman" w:hAnsi="Times New Roman" w:cs="Times New Roman"/>
        </w:rPr>
        <w:t xml:space="preserve"> saja. </w:t>
      </w:r>
      <w:proofErr w:type="gramStart"/>
      <w:r w:rsidRPr="00386FFE">
        <w:rPr>
          <w:rFonts w:ascii="Times New Roman" w:hAnsi="Times New Roman" w:cs="Times New Roman"/>
        </w:rPr>
        <w:t xml:space="preserve">Karakteristik utama kepemimpinan transformasional ini diantaranya memiliki kemampuan untuk bertindak sebagai agen perubahan </w:t>
      </w:r>
      <w:r w:rsidRPr="00386FFE">
        <w:rPr>
          <w:rFonts w:ascii="Times New Roman" w:hAnsi="Times New Roman" w:cs="Times New Roman"/>
          <w:i/>
        </w:rPr>
        <w:t>(agent of change)</w:t>
      </w:r>
      <w:r w:rsidRPr="00386FFE">
        <w:rPr>
          <w:rFonts w:ascii="Times New Roman" w:hAnsi="Times New Roman" w:cs="Times New Roman"/>
        </w:rPr>
        <w:t xml:space="preserve"> bagi organisasi, sehingga dapat menciptakan strategi-strategi baru dalam mengembangkan praktik-praktik organisasi yang relevan.</w:t>
      </w:r>
      <w:proofErr w:type="gramEnd"/>
      <w:r w:rsidRPr="00386FFE">
        <w:rPr>
          <w:rFonts w:ascii="Times New Roman" w:hAnsi="Times New Roman" w:cs="Times New Roman"/>
        </w:rPr>
        <w:t xml:space="preserve"> </w:t>
      </w:r>
    </w:p>
    <w:p w:rsidR="00F55BCD" w:rsidRPr="00386FFE" w:rsidRDefault="00F55BCD" w:rsidP="00F55BCD">
      <w:pPr>
        <w:pStyle w:val="BodyText"/>
        <w:spacing w:after="120" w:line="276" w:lineRule="auto"/>
        <w:ind w:right="-1" w:firstLine="709"/>
        <w:jc w:val="both"/>
        <w:rPr>
          <w:sz w:val="22"/>
          <w:szCs w:val="22"/>
          <w:lang w:val="en-US"/>
        </w:rPr>
      </w:pPr>
      <w:r w:rsidRPr="00386FFE">
        <w:rPr>
          <w:sz w:val="22"/>
          <w:szCs w:val="22"/>
        </w:rPr>
        <w:t>Menurut Robbins dan Judge (2015:377)</w:t>
      </w:r>
      <w:r w:rsidRPr="00386FFE">
        <w:rPr>
          <w:sz w:val="22"/>
          <w:szCs w:val="22"/>
          <w:lang w:val="en-US"/>
        </w:rPr>
        <w:t>,</w:t>
      </w:r>
      <w:r w:rsidRPr="00386FFE">
        <w:rPr>
          <w:sz w:val="22"/>
          <w:szCs w:val="22"/>
        </w:rPr>
        <w:t xml:space="preserve"> </w:t>
      </w:r>
      <w:r w:rsidRPr="00386FFE">
        <w:rPr>
          <w:sz w:val="22"/>
          <w:szCs w:val="22"/>
          <w:lang w:val="en-US"/>
        </w:rPr>
        <w:t>“</w:t>
      </w:r>
      <w:r w:rsidRPr="00386FFE">
        <w:rPr>
          <w:sz w:val="22"/>
          <w:szCs w:val="22"/>
        </w:rPr>
        <w:t>kepemimpinan transformasional adalah gaya kepemimpinan dimana pemimpin yang menginspirasi pengikut untuk melakukan hal yang melebihi kepentingan pribadi mereka demi kepentingan perusahaan dan mampu memberikan dampak mendalam dan luar biasa kepada para karyawan</w:t>
      </w:r>
      <w:r w:rsidRPr="00386FFE">
        <w:rPr>
          <w:sz w:val="22"/>
          <w:szCs w:val="22"/>
          <w:lang w:val="en-US"/>
        </w:rPr>
        <w:t>”</w:t>
      </w:r>
      <w:r w:rsidRPr="00386FFE">
        <w:rPr>
          <w:sz w:val="22"/>
          <w:szCs w:val="22"/>
        </w:rPr>
        <w:t>. Kepemimpinan transformasioanl dapat mengubah pola pikir karyawan dari pola pikir yang menyelesaikan masalah dengan cara lama diubah menjadi penyelesaian masalah dengan cara baru yang lebih baik</w:t>
      </w:r>
      <w:r w:rsidRPr="00386FFE">
        <w:rPr>
          <w:sz w:val="22"/>
          <w:szCs w:val="22"/>
          <w:lang w:val="en-US"/>
        </w:rPr>
        <w:t>.</w:t>
      </w:r>
      <w:r w:rsidRPr="00386FFE">
        <w:rPr>
          <w:sz w:val="22"/>
          <w:szCs w:val="22"/>
        </w:rPr>
        <w:t xml:space="preserve"> selain itu</w:t>
      </w:r>
      <w:r w:rsidRPr="00386FFE">
        <w:rPr>
          <w:sz w:val="22"/>
          <w:szCs w:val="22"/>
          <w:lang w:val="en-US"/>
        </w:rPr>
        <w:t>,</w:t>
      </w:r>
      <w:r w:rsidRPr="00386FFE">
        <w:rPr>
          <w:sz w:val="22"/>
          <w:szCs w:val="22"/>
        </w:rPr>
        <w:t xml:space="preserve"> pemimpin transformasional mampu membuat karyawan bergairah dalam bekerja, membangkitkan semangat</w:t>
      </w:r>
      <w:r w:rsidRPr="00386FFE">
        <w:rPr>
          <w:sz w:val="22"/>
          <w:szCs w:val="22"/>
          <w:lang w:val="en-US"/>
        </w:rPr>
        <w:t>,</w:t>
      </w:r>
      <w:r w:rsidRPr="00386FFE">
        <w:rPr>
          <w:sz w:val="22"/>
          <w:szCs w:val="22"/>
        </w:rPr>
        <w:t xml:space="preserve"> dan membuat karyawan melakukan upaya ekstra untuk mencapai tujuan perusahaan.</w:t>
      </w:r>
    </w:p>
    <w:p w:rsidR="00F55BCD" w:rsidRPr="00386FFE" w:rsidRDefault="00F55BCD" w:rsidP="00F55BCD">
      <w:pPr>
        <w:pStyle w:val="BodyText"/>
        <w:spacing w:after="120" w:line="276" w:lineRule="auto"/>
        <w:ind w:right="-1" w:firstLine="709"/>
        <w:jc w:val="both"/>
        <w:rPr>
          <w:sz w:val="22"/>
          <w:szCs w:val="22"/>
          <w:lang w:val="en-US"/>
        </w:rPr>
      </w:pPr>
      <w:r w:rsidRPr="00386FFE">
        <w:rPr>
          <w:sz w:val="22"/>
          <w:szCs w:val="22"/>
        </w:rPr>
        <w:t>Kepemimpinan transformasional</w:t>
      </w:r>
      <w:r w:rsidRPr="00386FFE">
        <w:rPr>
          <w:sz w:val="22"/>
          <w:szCs w:val="22"/>
          <w:lang w:val="en-US"/>
        </w:rPr>
        <w:t xml:space="preserve"> </w:t>
      </w:r>
      <w:r w:rsidRPr="00386FFE">
        <w:rPr>
          <w:sz w:val="22"/>
          <w:szCs w:val="22"/>
        </w:rPr>
        <w:t>sebagai tambahan kepemimpinan transaksional, kepemimpinan ini ditandai dengan 4I</w:t>
      </w:r>
      <w:bookmarkStart w:id="5" w:name="_Hlk26362823"/>
      <w:r w:rsidRPr="00386FFE">
        <w:rPr>
          <w:sz w:val="22"/>
          <w:szCs w:val="22"/>
        </w:rPr>
        <w:t xml:space="preserve"> yaitu</w:t>
      </w:r>
      <w:r w:rsidRPr="00386FFE">
        <w:rPr>
          <w:sz w:val="22"/>
          <w:szCs w:val="22"/>
          <w:lang w:val="en-US"/>
        </w:rPr>
        <w:t>:</w:t>
      </w:r>
    </w:p>
    <w:p w:rsidR="00F55BCD" w:rsidRPr="00386FFE" w:rsidRDefault="00F55BCD" w:rsidP="00F55BCD">
      <w:pPr>
        <w:pStyle w:val="BodyText"/>
        <w:numPr>
          <w:ilvl w:val="0"/>
          <w:numId w:val="16"/>
        </w:numPr>
        <w:spacing w:after="120" w:line="276" w:lineRule="auto"/>
        <w:ind w:left="426" w:right="-1" w:hanging="284"/>
        <w:jc w:val="both"/>
        <w:rPr>
          <w:sz w:val="22"/>
          <w:szCs w:val="22"/>
          <w:lang w:val="en-US"/>
        </w:rPr>
      </w:pPr>
      <w:r w:rsidRPr="00386FFE">
        <w:rPr>
          <w:i/>
          <w:iCs/>
          <w:sz w:val="22"/>
          <w:szCs w:val="22"/>
          <w:lang w:val="en-US"/>
        </w:rPr>
        <w:t>I</w:t>
      </w:r>
      <w:r w:rsidRPr="00386FFE">
        <w:rPr>
          <w:i/>
          <w:iCs/>
          <w:sz w:val="22"/>
          <w:szCs w:val="22"/>
        </w:rPr>
        <w:t xml:space="preserve">dealized influence </w:t>
      </w:r>
      <w:r w:rsidRPr="00386FFE">
        <w:rPr>
          <w:sz w:val="22"/>
          <w:szCs w:val="22"/>
        </w:rPr>
        <w:t>ya</w:t>
      </w:r>
      <w:r w:rsidRPr="00386FFE">
        <w:rPr>
          <w:sz w:val="22"/>
          <w:szCs w:val="22"/>
          <w:lang w:val="en-US"/>
        </w:rPr>
        <w:t>itu</w:t>
      </w:r>
      <w:r w:rsidRPr="00386FFE">
        <w:rPr>
          <w:i/>
          <w:iCs/>
          <w:sz w:val="22"/>
          <w:szCs w:val="22"/>
        </w:rPr>
        <w:t xml:space="preserve"> </w:t>
      </w:r>
      <w:r w:rsidRPr="00386FFE">
        <w:rPr>
          <w:iCs/>
          <w:sz w:val="22"/>
          <w:szCs w:val="22"/>
          <w:lang w:val="en-US"/>
        </w:rPr>
        <w:t xml:space="preserve">pemimpin </w:t>
      </w:r>
      <w:r w:rsidRPr="00386FFE">
        <w:rPr>
          <w:sz w:val="22"/>
          <w:szCs w:val="22"/>
        </w:rPr>
        <w:t>memiliki kharisma yang mampu menyihir bawahan untuk bereaksi mengikutinya</w:t>
      </w:r>
      <w:bookmarkEnd w:id="5"/>
      <w:r w:rsidRPr="00386FFE">
        <w:rPr>
          <w:sz w:val="22"/>
          <w:szCs w:val="22"/>
          <w:lang w:val="en-US"/>
        </w:rPr>
        <w:t>.</w:t>
      </w:r>
    </w:p>
    <w:p w:rsidR="00F55BCD" w:rsidRPr="00386FFE" w:rsidRDefault="00F55BCD" w:rsidP="00F55BCD">
      <w:pPr>
        <w:pStyle w:val="BodyText"/>
        <w:numPr>
          <w:ilvl w:val="0"/>
          <w:numId w:val="16"/>
        </w:numPr>
        <w:spacing w:after="120" w:line="276" w:lineRule="auto"/>
        <w:ind w:left="426" w:right="-1" w:hanging="284"/>
        <w:jc w:val="both"/>
        <w:rPr>
          <w:sz w:val="22"/>
          <w:szCs w:val="22"/>
          <w:lang w:val="en-US"/>
        </w:rPr>
      </w:pPr>
      <w:r w:rsidRPr="00386FFE">
        <w:rPr>
          <w:i/>
          <w:iCs/>
          <w:sz w:val="22"/>
          <w:szCs w:val="22"/>
          <w:lang w:val="en-US"/>
        </w:rPr>
        <w:t>I</w:t>
      </w:r>
      <w:r w:rsidRPr="00386FFE">
        <w:rPr>
          <w:i/>
          <w:iCs/>
          <w:sz w:val="22"/>
          <w:szCs w:val="22"/>
        </w:rPr>
        <w:t xml:space="preserve">nspirational motivation </w:t>
      </w:r>
      <w:r w:rsidRPr="00386FFE">
        <w:rPr>
          <w:sz w:val="22"/>
          <w:szCs w:val="22"/>
          <w:lang w:val="en-US"/>
        </w:rPr>
        <w:t>yaitu</w:t>
      </w:r>
      <w:r w:rsidRPr="00386FFE">
        <w:rPr>
          <w:i/>
          <w:iCs/>
          <w:sz w:val="22"/>
          <w:szCs w:val="22"/>
        </w:rPr>
        <w:t xml:space="preserve"> </w:t>
      </w:r>
      <w:r w:rsidRPr="00386FFE">
        <w:rPr>
          <w:iCs/>
          <w:sz w:val="22"/>
          <w:szCs w:val="22"/>
          <w:lang w:val="en-US"/>
        </w:rPr>
        <w:t xml:space="preserve">pemimpin </w:t>
      </w:r>
      <w:r w:rsidRPr="00386FFE">
        <w:rPr>
          <w:sz w:val="22"/>
          <w:szCs w:val="22"/>
        </w:rPr>
        <w:t>mampu menginspirasi dan memotivasi bawahannya</w:t>
      </w:r>
      <w:r w:rsidRPr="00386FFE">
        <w:rPr>
          <w:sz w:val="22"/>
          <w:szCs w:val="22"/>
          <w:lang w:val="en-US"/>
        </w:rPr>
        <w:t>.</w:t>
      </w:r>
    </w:p>
    <w:p w:rsidR="00F55BCD" w:rsidRPr="00386FFE" w:rsidRDefault="00F55BCD" w:rsidP="00F55BCD">
      <w:pPr>
        <w:pStyle w:val="BodyText"/>
        <w:numPr>
          <w:ilvl w:val="0"/>
          <w:numId w:val="16"/>
        </w:numPr>
        <w:spacing w:after="120" w:line="276" w:lineRule="auto"/>
        <w:ind w:left="426" w:right="-1" w:hanging="284"/>
        <w:jc w:val="both"/>
        <w:rPr>
          <w:sz w:val="22"/>
          <w:szCs w:val="22"/>
          <w:lang w:val="en-US"/>
        </w:rPr>
      </w:pPr>
      <w:r w:rsidRPr="00386FFE">
        <w:rPr>
          <w:i/>
          <w:iCs/>
          <w:sz w:val="22"/>
          <w:szCs w:val="22"/>
          <w:lang w:val="en-US"/>
        </w:rPr>
        <w:lastRenderedPageBreak/>
        <w:t>I</w:t>
      </w:r>
      <w:r w:rsidRPr="00386FFE">
        <w:rPr>
          <w:i/>
          <w:iCs/>
          <w:sz w:val="22"/>
          <w:szCs w:val="22"/>
        </w:rPr>
        <w:t>ntellectual motivation</w:t>
      </w:r>
      <w:r w:rsidRPr="00386FFE">
        <w:rPr>
          <w:sz w:val="22"/>
          <w:szCs w:val="22"/>
        </w:rPr>
        <w:t xml:space="preserve"> ya</w:t>
      </w:r>
      <w:r w:rsidRPr="00386FFE">
        <w:rPr>
          <w:sz w:val="22"/>
          <w:szCs w:val="22"/>
          <w:lang w:val="en-US"/>
        </w:rPr>
        <w:t>itu</w:t>
      </w:r>
      <w:r w:rsidRPr="00386FFE">
        <w:rPr>
          <w:sz w:val="22"/>
          <w:szCs w:val="22"/>
        </w:rPr>
        <w:t xml:space="preserve"> mengajak karyawan melihat perspektif baru </w:t>
      </w:r>
      <w:r w:rsidRPr="00386FFE">
        <w:rPr>
          <w:sz w:val="22"/>
          <w:szCs w:val="22"/>
          <w:lang w:val="en-US"/>
        </w:rPr>
        <w:t xml:space="preserve">dan </w:t>
      </w:r>
      <w:r w:rsidRPr="00386FFE">
        <w:rPr>
          <w:sz w:val="22"/>
          <w:szCs w:val="22"/>
        </w:rPr>
        <w:t>mendengarkan dengan penuh kepedulian</w:t>
      </w:r>
      <w:r w:rsidRPr="00386FFE">
        <w:rPr>
          <w:sz w:val="22"/>
          <w:szCs w:val="22"/>
          <w:lang w:val="en-US"/>
        </w:rPr>
        <w:t>.</w:t>
      </w:r>
    </w:p>
    <w:p w:rsidR="00F55BCD" w:rsidRPr="00386FFE" w:rsidRDefault="00F55BCD" w:rsidP="00F55BCD">
      <w:pPr>
        <w:pStyle w:val="BodyText"/>
        <w:numPr>
          <w:ilvl w:val="0"/>
          <w:numId w:val="16"/>
        </w:numPr>
        <w:spacing w:after="120" w:line="276" w:lineRule="auto"/>
        <w:ind w:left="426" w:right="-1" w:hanging="284"/>
        <w:jc w:val="both"/>
        <w:rPr>
          <w:sz w:val="22"/>
          <w:szCs w:val="22"/>
          <w:lang w:val="en-US"/>
        </w:rPr>
      </w:pPr>
      <w:r w:rsidRPr="00386FFE">
        <w:rPr>
          <w:i/>
          <w:iCs/>
          <w:sz w:val="22"/>
          <w:szCs w:val="22"/>
          <w:lang w:val="en-US"/>
        </w:rPr>
        <w:t>I</w:t>
      </w:r>
      <w:r w:rsidRPr="00386FFE">
        <w:rPr>
          <w:i/>
          <w:iCs/>
          <w:sz w:val="22"/>
          <w:szCs w:val="22"/>
        </w:rPr>
        <w:t xml:space="preserve">ndividualized consideration </w:t>
      </w:r>
      <w:r w:rsidRPr="00386FFE">
        <w:rPr>
          <w:sz w:val="22"/>
          <w:szCs w:val="22"/>
        </w:rPr>
        <w:t xml:space="preserve">yaitu memberikan perhatian khusus, dukungan, </w:t>
      </w:r>
      <w:proofErr w:type="gramStart"/>
      <w:r w:rsidRPr="00386FFE">
        <w:rPr>
          <w:sz w:val="22"/>
          <w:szCs w:val="22"/>
        </w:rPr>
        <w:t>semangat</w:t>
      </w:r>
      <w:proofErr w:type="gramEnd"/>
      <w:r w:rsidRPr="00386FFE">
        <w:rPr>
          <w:sz w:val="22"/>
          <w:szCs w:val="22"/>
        </w:rPr>
        <w:t xml:space="preserve"> dan usaha pada kebutuhan prestasi dan pertumbuhan anggotanya</w:t>
      </w:r>
      <w:r w:rsidRPr="00386FFE">
        <w:rPr>
          <w:sz w:val="22"/>
          <w:szCs w:val="22"/>
          <w:lang w:val="en-US"/>
        </w:rPr>
        <w:t xml:space="preserve">. </w:t>
      </w:r>
      <w:r w:rsidRPr="00386FFE">
        <w:rPr>
          <w:sz w:val="22"/>
          <w:szCs w:val="22"/>
        </w:rPr>
        <w:t>(Robbins dan Judge, 2015:378).</w:t>
      </w:r>
      <w:r w:rsidRPr="00386FFE">
        <w:rPr>
          <w:sz w:val="22"/>
          <w:szCs w:val="22"/>
          <w:lang w:val="en-US"/>
        </w:rPr>
        <w:t xml:space="preserve"> </w:t>
      </w:r>
    </w:p>
    <w:p w:rsidR="00F55BCD" w:rsidRPr="00386FFE" w:rsidRDefault="00F55BCD" w:rsidP="00F55BCD">
      <w:pPr>
        <w:pStyle w:val="BodyText"/>
        <w:spacing w:after="120" w:line="276" w:lineRule="auto"/>
        <w:ind w:right="-1" w:firstLine="709"/>
        <w:jc w:val="both"/>
        <w:rPr>
          <w:sz w:val="22"/>
          <w:szCs w:val="22"/>
          <w:lang w:val="en-US"/>
        </w:rPr>
      </w:pPr>
      <w:proofErr w:type="gramStart"/>
      <w:r w:rsidRPr="00386FFE">
        <w:rPr>
          <w:sz w:val="22"/>
          <w:szCs w:val="22"/>
          <w:lang w:val="en-US"/>
        </w:rPr>
        <w:t>Berdasarkan uraian di atas dapat disimpulkan bahwa kepemimpinan transformasional merupakan kemampuan yang dimiliki oleh seorang pemimpin dalam memotivasi dan memberikan inspirasi kepada karyawannya.</w:t>
      </w:r>
      <w:proofErr w:type="gramEnd"/>
      <w:r w:rsidRPr="00386FFE">
        <w:rPr>
          <w:sz w:val="22"/>
          <w:szCs w:val="22"/>
          <w:lang w:val="en-US"/>
        </w:rPr>
        <w:t xml:space="preserve"> </w:t>
      </w:r>
      <w:proofErr w:type="gramStart"/>
      <w:r w:rsidRPr="00386FFE">
        <w:rPr>
          <w:sz w:val="22"/>
          <w:szCs w:val="22"/>
          <w:lang w:val="en-US"/>
        </w:rPr>
        <w:t>Gaya kepemimpinan transformasional dapat meningkatkan kinerja karyawan, kepuasan kerja yang lebih tinggi, dan stres kerja yang lebih rendah.</w:t>
      </w:r>
      <w:proofErr w:type="gramEnd"/>
    </w:p>
    <w:p w:rsidR="00F55BCD" w:rsidRPr="007720C5" w:rsidRDefault="00F55BCD" w:rsidP="00F55BCD">
      <w:pPr>
        <w:pStyle w:val="Heading3"/>
        <w:numPr>
          <w:ilvl w:val="2"/>
          <w:numId w:val="9"/>
        </w:numPr>
        <w:spacing w:before="0" w:after="120"/>
        <w:rPr>
          <w:rFonts w:cs="Times New Roman"/>
          <w:color w:val="auto"/>
        </w:rPr>
      </w:pPr>
      <w:bookmarkStart w:id="6" w:name="_Toc71696584"/>
      <w:r w:rsidRPr="007720C5">
        <w:rPr>
          <w:rFonts w:cs="Times New Roman"/>
          <w:color w:val="auto"/>
        </w:rPr>
        <w:t>Karakteristik Kepemimpinan Transformasional</w:t>
      </w:r>
      <w:bookmarkEnd w:id="6"/>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Karakteristik Gaya Kepemimpinan Transformasional menurut Kendra dan Hartiti (2013</w:t>
      </w:r>
      <w:proofErr w:type="gramStart"/>
      <w:r w:rsidRPr="00386FFE">
        <w:rPr>
          <w:rFonts w:ascii="Times New Roman" w:hAnsi="Times New Roman" w:cs="Times New Roman"/>
        </w:rPr>
        <w:t>) :</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Kharismatik </w:t>
      </w:r>
    </w:p>
    <w:p w:rsidR="00F55BCD" w:rsidRPr="00386FFE" w:rsidRDefault="00F55BCD" w:rsidP="00F55BCD">
      <w:pPr>
        <w:spacing w:after="120"/>
        <w:jc w:val="both"/>
        <w:rPr>
          <w:rFonts w:ascii="Times New Roman" w:hAnsi="Times New Roman" w:cs="Times New Roman"/>
        </w:rPr>
      </w:pPr>
      <w:proofErr w:type="gramStart"/>
      <w:r w:rsidRPr="00386FFE">
        <w:rPr>
          <w:rFonts w:ascii="Times New Roman" w:hAnsi="Times New Roman" w:cs="Times New Roman"/>
        </w:rPr>
        <w:t>Kharisma secara tradisional dipandang sebagai hal yang bersifat inheren dan hanya dimiliki oleh pemimpin kelas dunia.</w:t>
      </w:r>
      <w:proofErr w:type="gramEnd"/>
      <w:r w:rsidRPr="00386FFE">
        <w:rPr>
          <w:rFonts w:ascii="Times New Roman" w:hAnsi="Times New Roman" w:cs="Times New Roman"/>
        </w:rPr>
        <w:t xml:space="preserve"> Penulisan membuktikan bahwa kharisma bisa saja dimiliki oleh pimpinan di level bawah dari sebuah organisasi (Hartiti, 2013). Pemimpin yang memiliki ciri tersebut, memperlihatkan visi, kemampuan, dan keahliannya serta tindakan yang lebih mendahulukan kepentingan organisasi dan kepentingan orang lain (masyarakat) dari pada kepentingan pribadi. </w:t>
      </w:r>
      <w:proofErr w:type="gramStart"/>
      <w:r w:rsidRPr="00386FFE">
        <w:rPr>
          <w:rFonts w:ascii="Times New Roman" w:hAnsi="Times New Roman" w:cs="Times New Roman"/>
        </w:rPr>
        <w:t>Karena itu, pemimpin kharismatik dijadikan suri tauladan, idola, dan model panutan oleh bawahannya.</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Pengaruh Idealis </w:t>
      </w:r>
    </w:p>
    <w:p w:rsidR="00F55BCD" w:rsidRPr="00386FFE" w:rsidRDefault="00F55BCD" w:rsidP="00F55BCD">
      <w:pPr>
        <w:spacing w:after="120"/>
        <w:jc w:val="both"/>
        <w:rPr>
          <w:rFonts w:ascii="Times New Roman" w:hAnsi="Times New Roman" w:cs="Times New Roman"/>
        </w:rPr>
      </w:pPr>
      <w:proofErr w:type="gramStart"/>
      <w:r w:rsidRPr="00386FFE">
        <w:rPr>
          <w:rFonts w:ascii="Times New Roman" w:hAnsi="Times New Roman" w:cs="Times New Roman"/>
        </w:rPr>
        <w:t>Para pemimpin transformasional berfungsi sebagai role model bagi pengikut.</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Karena pengikut percaya dan menghormati pemimpin, mereka meniru orang ini dan internalisasi kedalam dirinya.</w:t>
      </w:r>
      <w:proofErr w:type="gramEnd"/>
      <w:r w:rsidRPr="00386FFE">
        <w:rPr>
          <w:rFonts w:ascii="Times New Roman" w:hAnsi="Times New Roman" w:cs="Times New Roman"/>
        </w:rPr>
        <w:t xml:space="preserve"> Mereka percaya pada filosofi bahwa seorang pemimpin dapat mempengaruhi pengikutnya hanya ketika pemimpin mempraktekkan </w:t>
      </w:r>
      <w:proofErr w:type="gramStart"/>
      <w:r w:rsidRPr="00386FFE">
        <w:rPr>
          <w:rFonts w:ascii="Times New Roman" w:hAnsi="Times New Roman" w:cs="Times New Roman"/>
        </w:rPr>
        <w:t>apa</w:t>
      </w:r>
      <w:proofErr w:type="gramEnd"/>
      <w:r w:rsidRPr="00386FFE">
        <w:rPr>
          <w:rFonts w:ascii="Times New Roman" w:hAnsi="Times New Roman" w:cs="Times New Roman"/>
        </w:rPr>
        <w:t xml:space="preserve"> yang dia katakan. </w:t>
      </w:r>
      <w:proofErr w:type="gramStart"/>
      <w:r w:rsidRPr="00386FFE">
        <w:rPr>
          <w:rFonts w:ascii="Times New Roman" w:hAnsi="Times New Roman" w:cs="Times New Roman"/>
        </w:rPr>
        <w:t>Para pemimpin bertindak sebagai role model bagi pengikutnya (Kendra, 2013).</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Motivasi Inspirasi </w:t>
      </w:r>
    </w:p>
    <w:p w:rsidR="00F55BCD" w:rsidRPr="00386FFE" w:rsidRDefault="00F55BCD" w:rsidP="00F55BCD">
      <w:pPr>
        <w:spacing w:after="120"/>
        <w:jc w:val="both"/>
        <w:rPr>
          <w:rFonts w:ascii="Times New Roman" w:hAnsi="Times New Roman" w:cs="Times New Roman"/>
        </w:rPr>
      </w:pPr>
      <w:proofErr w:type="gramStart"/>
      <w:r w:rsidRPr="00386FFE">
        <w:rPr>
          <w:rFonts w:ascii="Times New Roman" w:hAnsi="Times New Roman" w:cs="Times New Roman"/>
        </w:rPr>
        <w:t>Pemimpin transformasional memiliki visi yang jelas bahwa mereka mampu mengartikulasikan kepada pengikut.</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Para pemimpin ini juga mampu membantu meningkatkan gairah pengikut dan motivasi untuk memenuhi tujuan (Kendra, 2013).</w:t>
      </w:r>
      <w:proofErr w:type="gramEnd"/>
      <w:r w:rsidRPr="00386FFE">
        <w:rPr>
          <w:rFonts w:ascii="Times New Roman" w:hAnsi="Times New Roman" w:cs="Times New Roman"/>
        </w:rPr>
        <w:t xml:space="preserve"> Pemimpin transformasional bertindak dengan </w:t>
      </w:r>
      <w:proofErr w:type="gramStart"/>
      <w:r w:rsidRPr="00386FFE">
        <w:rPr>
          <w:rFonts w:ascii="Times New Roman" w:hAnsi="Times New Roman" w:cs="Times New Roman"/>
        </w:rPr>
        <w:t>cara</w:t>
      </w:r>
      <w:proofErr w:type="gramEnd"/>
      <w:r w:rsidRPr="00386FFE">
        <w:rPr>
          <w:rFonts w:ascii="Times New Roman" w:hAnsi="Times New Roman" w:cs="Times New Roman"/>
        </w:rPr>
        <w:t xml:space="preserve"> memotivasi dan memberikan inspirasi kepada bawahan melalui pemberian arti dan tantangan terhadap tugas bawahan (Harititi, 2013). </w:t>
      </w:r>
    </w:p>
    <w:p w:rsidR="00F55BCD" w:rsidRPr="00386FFE" w:rsidRDefault="00F55BCD" w:rsidP="00F55BCD">
      <w:pPr>
        <w:pStyle w:val="ListParagraph"/>
        <w:numPr>
          <w:ilvl w:val="0"/>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Stimulasi Intelektual </w:t>
      </w:r>
    </w:p>
    <w:p w:rsidR="00F55BCD" w:rsidRPr="00386FFE" w:rsidRDefault="00F55BCD" w:rsidP="00F55BCD">
      <w:pPr>
        <w:spacing w:after="120"/>
        <w:jc w:val="both"/>
        <w:rPr>
          <w:rFonts w:ascii="Times New Roman" w:hAnsi="Times New Roman" w:cs="Times New Roman"/>
        </w:rPr>
      </w:pPr>
      <w:r w:rsidRPr="00386FFE">
        <w:rPr>
          <w:rFonts w:ascii="Times New Roman" w:hAnsi="Times New Roman" w:cs="Times New Roman"/>
        </w:rPr>
        <w:t xml:space="preserve">Pemimpin mendorong bawahan untuk memikirkan kembali </w:t>
      </w:r>
      <w:proofErr w:type="gramStart"/>
      <w:r w:rsidRPr="00386FFE">
        <w:rPr>
          <w:rFonts w:ascii="Times New Roman" w:hAnsi="Times New Roman" w:cs="Times New Roman"/>
        </w:rPr>
        <w:t>cara</w:t>
      </w:r>
      <w:proofErr w:type="gramEnd"/>
      <w:r w:rsidRPr="00386FFE">
        <w:rPr>
          <w:rFonts w:ascii="Times New Roman" w:hAnsi="Times New Roman" w:cs="Times New Roman"/>
        </w:rPr>
        <w:t xml:space="preserve"> kerja dan mencari cara-cara kerja baru dalam menyelesaikan tugasnya. </w:t>
      </w:r>
      <w:proofErr w:type="gramStart"/>
      <w:r w:rsidRPr="00386FFE">
        <w:rPr>
          <w:rFonts w:ascii="Times New Roman" w:hAnsi="Times New Roman" w:cs="Times New Roman"/>
        </w:rPr>
        <w:t>Pengaruhnya diharapkan bawahan merasa pimpinan menerima dan mendukung mereka untuk memikirkan cara-cara kerja mereka, mencari cara-cara baru dalam menyelesaikan tugas, dan merasa menemukan cara-cara kerja baru dalam mempercepat tugas-tugas mereka.</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 xml:space="preserve">Pengaruh positif lebih jauh adalah menimbulkan semangat belajar yang tinggi, hal ini disebut sebagai </w:t>
      </w:r>
      <w:r w:rsidRPr="00386FFE">
        <w:rPr>
          <w:rFonts w:ascii="Times New Roman" w:hAnsi="Times New Roman" w:cs="Times New Roman"/>
          <w:i/>
        </w:rPr>
        <w:t>learning organization</w:t>
      </w:r>
      <w:r w:rsidRPr="00386FFE">
        <w:rPr>
          <w:rFonts w:ascii="Times New Roman" w:hAnsi="Times New Roman" w:cs="Times New Roman"/>
        </w:rPr>
        <w:t xml:space="preserve"> (Hartiti, 2013).</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Konsiderasi Individu </w:t>
      </w:r>
    </w:p>
    <w:p w:rsidR="00F55BCD" w:rsidRPr="00386FFE" w:rsidRDefault="00F55BCD" w:rsidP="00F55BCD">
      <w:pPr>
        <w:spacing w:after="120"/>
        <w:jc w:val="both"/>
        <w:rPr>
          <w:rFonts w:ascii="Times New Roman" w:hAnsi="Times New Roman" w:cs="Times New Roman"/>
        </w:rPr>
      </w:pPr>
      <w:proofErr w:type="gramStart"/>
      <w:r w:rsidRPr="00386FFE">
        <w:rPr>
          <w:rFonts w:ascii="Times New Roman" w:hAnsi="Times New Roman" w:cs="Times New Roman"/>
        </w:rPr>
        <w:t xml:space="preserve">Perhatian secara individual yaitu pimpinan memberikan perhatian pribadi kepada bawahannya, seperti memperlakukan mereka sebagai pribadi yang utuh dan menghargai sikap peduli mereka terhadap </w:t>
      </w:r>
      <w:r w:rsidRPr="00386FFE">
        <w:rPr>
          <w:rFonts w:ascii="Times New Roman" w:hAnsi="Times New Roman" w:cs="Times New Roman"/>
        </w:rPr>
        <w:lastRenderedPageBreak/>
        <w:t>organisasi.</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 xml:space="preserve">Perhatian atau pertimbangan terhadap perbedaan individual implikasinya adalah memelihara kontak langsung </w:t>
      </w:r>
      <w:r w:rsidRPr="00386FFE">
        <w:rPr>
          <w:rFonts w:ascii="Times New Roman" w:hAnsi="Times New Roman" w:cs="Times New Roman"/>
          <w:i/>
        </w:rPr>
        <w:t xml:space="preserve">face to face </w:t>
      </w:r>
      <w:r w:rsidRPr="00386FFE">
        <w:rPr>
          <w:rFonts w:ascii="Times New Roman" w:hAnsi="Times New Roman" w:cs="Times New Roman"/>
        </w:rPr>
        <w:t>dan komunikasi terbuka dengan para pegawai (Hartiti, 2013).</w:t>
      </w:r>
      <w:proofErr w:type="gramEnd"/>
    </w:p>
    <w:p w:rsidR="00F55BCD" w:rsidRPr="007720C5" w:rsidRDefault="00F55BCD" w:rsidP="00F55BCD">
      <w:pPr>
        <w:pStyle w:val="Heading3"/>
        <w:numPr>
          <w:ilvl w:val="2"/>
          <w:numId w:val="9"/>
        </w:numPr>
        <w:spacing w:before="0" w:after="120"/>
        <w:rPr>
          <w:rFonts w:cs="Times New Roman"/>
          <w:color w:val="auto"/>
        </w:rPr>
      </w:pPr>
      <w:bookmarkStart w:id="7" w:name="_Toc71696585"/>
      <w:r w:rsidRPr="007720C5">
        <w:rPr>
          <w:rFonts w:cs="Times New Roman"/>
          <w:color w:val="auto"/>
        </w:rPr>
        <w:t>Komponen Kepemimpinan Transformasional</w:t>
      </w:r>
      <w:bookmarkEnd w:id="7"/>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 xml:space="preserve">Slocum dan Hellriegel (dalam Wahyuni, 2016:1371), menyatakan </w:t>
      </w:r>
      <w:proofErr w:type="gramStart"/>
      <w:r w:rsidRPr="00386FFE">
        <w:rPr>
          <w:rFonts w:ascii="Times New Roman" w:hAnsi="Times New Roman" w:cs="Times New Roman"/>
        </w:rPr>
        <w:t>bahwa  komponen</w:t>
      </w:r>
      <w:proofErr w:type="gramEnd"/>
      <w:r w:rsidRPr="00386FFE">
        <w:rPr>
          <w:rFonts w:ascii="Times New Roman" w:hAnsi="Times New Roman" w:cs="Times New Roman"/>
        </w:rPr>
        <w:t xml:space="preserve"> utama dari kepemimpinan transformasional adalah:</w:t>
      </w:r>
    </w:p>
    <w:p w:rsidR="00F55BCD" w:rsidRPr="00386FFE" w:rsidRDefault="00F55BCD" w:rsidP="00F55BCD">
      <w:pPr>
        <w:pStyle w:val="ListParagraph"/>
        <w:numPr>
          <w:ilvl w:val="1"/>
          <w:numId w:val="3"/>
        </w:numPr>
        <w:spacing w:after="120"/>
        <w:ind w:left="284" w:hanging="284"/>
        <w:jc w:val="both"/>
        <w:rPr>
          <w:rFonts w:ascii="Times New Roman" w:hAnsi="Times New Roman" w:cs="Times New Roman"/>
        </w:rPr>
      </w:pPr>
      <w:r w:rsidRPr="00386FFE">
        <w:rPr>
          <w:rFonts w:ascii="Times New Roman" w:hAnsi="Times New Roman" w:cs="Times New Roman"/>
        </w:rPr>
        <w:t>Memperhatikan individu</w:t>
      </w:r>
    </w:p>
    <w:p w:rsidR="00F55BCD" w:rsidRPr="00386FFE" w:rsidRDefault="00F55BCD" w:rsidP="00F55BCD">
      <w:pPr>
        <w:pStyle w:val="ListParagraph"/>
        <w:numPr>
          <w:ilvl w:val="1"/>
          <w:numId w:val="3"/>
        </w:numPr>
        <w:spacing w:after="120"/>
        <w:ind w:left="284" w:hanging="284"/>
        <w:jc w:val="both"/>
        <w:rPr>
          <w:rFonts w:ascii="Times New Roman" w:hAnsi="Times New Roman" w:cs="Times New Roman"/>
        </w:rPr>
      </w:pPr>
      <w:r w:rsidRPr="00386FFE">
        <w:rPr>
          <w:rFonts w:ascii="Times New Roman" w:hAnsi="Times New Roman" w:cs="Times New Roman"/>
        </w:rPr>
        <w:t>Stimulasi daya intelektual</w:t>
      </w:r>
    </w:p>
    <w:p w:rsidR="00F55BCD" w:rsidRPr="00386FFE" w:rsidRDefault="00F55BCD" w:rsidP="00F55BCD">
      <w:pPr>
        <w:pStyle w:val="ListParagraph"/>
        <w:numPr>
          <w:ilvl w:val="1"/>
          <w:numId w:val="3"/>
        </w:numPr>
        <w:spacing w:after="120"/>
        <w:ind w:left="284" w:hanging="284"/>
        <w:jc w:val="both"/>
        <w:rPr>
          <w:rFonts w:ascii="Times New Roman" w:hAnsi="Times New Roman" w:cs="Times New Roman"/>
        </w:rPr>
      </w:pPr>
      <w:r w:rsidRPr="00386FFE">
        <w:rPr>
          <w:rFonts w:ascii="Times New Roman" w:hAnsi="Times New Roman" w:cs="Times New Roman"/>
        </w:rPr>
        <w:t>Mendorong inspirasi</w:t>
      </w:r>
    </w:p>
    <w:p w:rsidR="00F55BCD" w:rsidRPr="00386FFE" w:rsidRDefault="00F55BCD" w:rsidP="00F55BCD">
      <w:pPr>
        <w:pStyle w:val="ListParagraph"/>
        <w:numPr>
          <w:ilvl w:val="1"/>
          <w:numId w:val="3"/>
        </w:numPr>
        <w:spacing w:after="120"/>
        <w:ind w:left="284" w:hanging="284"/>
        <w:jc w:val="both"/>
        <w:rPr>
          <w:rFonts w:ascii="Times New Roman" w:hAnsi="Times New Roman" w:cs="Times New Roman"/>
        </w:rPr>
      </w:pPr>
      <w:r w:rsidRPr="00386FFE">
        <w:rPr>
          <w:rFonts w:ascii="Times New Roman" w:hAnsi="Times New Roman" w:cs="Times New Roman"/>
        </w:rPr>
        <w:t>Berpengaruh secara ideal</w:t>
      </w:r>
    </w:p>
    <w:p w:rsidR="00F55BCD" w:rsidRPr="007720C5" w:rsidRDefault="00F55BCD" w:rsidP="00F55BCD">
      <w:pPr>
        <w:pStyle w:val="Heading3"/>
        <w:numPr>
          <w:ilvl w:val="2"/>
          <w:numId w:val="9"/>
        </w:numPr>
        <w:spacing w:before="0" w:after="120"/>
        <w:rPr>
          <w:rFonts w:cs="Times New Roman"/>
          <w:color w:val="auto"/>
        </w:rPr>
      </w:pPr>
      <w:bookmarkStart w:id="8" w:name="_Toc71696586"/>
      <w:r w:rsidRPr="007720C5">
        <w:rPr>
          <w:rFonts w:cs="Times New Roman"/>
          <w:color w:val="auto"/>
        </w:rPr>
        <w:t>Indikator Kepemimpinan Transformasional</w:t>
      </w:r>
      <w:bookmarkEnd w:id="8"/>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 xml:space="preserve">Teori yang digunakan Rivai (2013:15), menyatakan bahwa kepemimpinan transformasional </w:t>
      </w:r>
      <w:proofErr w:type="gramStart"/>
      <w:r w:rsidRPr="00386FFE">
        <w:rPr>
          <w:rFonts w:ascii="Times New Roman" w:hAnsi="Times New Roman" w:cs="Times New Roman"/>
        </w:rPr>
        <w:t>dapat  di</w:t>
      </w:r>
      <w:proofErr w:type="gramEnd"/>
      <w:r w:rsidRPr="00386FFE">
        <w:rPr>
          <w:rFonts w:ascii="Times New Roman" w:hAnsi="Times New Roman" w:cs="Times New Roman"/>
        </w:rPr>
        <w:t xml:space="preserve">  ukur  atau  ditentukan  menggunakan:</w:t>
      </w:r>
    </w:p>
    <w:p w:rsidR="00F55BCD" w:rsidRPr="00386FFE" w:rsidRDefault="00F55BCD" w:rsidP="00F55BCD">
      <w:pPr>
        <w:pStyle w:val="ListParagraph"/>
        <w:numPr>
          <w:ilvl w:val="0"/>
          <w:numId w:val="1"/>
        </w:numPr>
        <w:spacing w:after="120"/>
        <w:ind w:left="284" w:hanging="284"/>
        <w:jc w:val="both"/>
        <w:rPr>
          <w:rFonts w:ascii="Times New Roman" w:hAnsi="Times New Roman" w:cs="Times New Roman"/>
        </w:rPr>
      </w:pPr>
      <w:r w:rsidRPr="00386FFE">
        <w:rPr>
          <w:rFonts w:ascii="Times New Roman" w:hAnsi="Times New Roman" w:cs="Times New Roman"/>
        </w:rPr>
        <w:t>Karisma, yaitu memberikan visi dan misi, menanamkan kebanggaan, memperoleh respek dan kepercayaan.</w:t>
      </w:r>
    </w:p>
    <w:p w:rsidR="00F55BCD" w:rsidRPr="00386FFE" w:rsidRDefault="00F55BCD" w:rsidP="00F55BCD">
      <w:pPr>
        <w:pStyle w:val="ListParagraph"/>
        <w:numPr>
          <w:ilvl w:val="0"/>
          <w:numId w:val="1"/>
        </w:numPr>
        <w:spacing w:after="120"/>
        <w:ind w:left="284" w:hanging="284"/>
        <w:jc w:val="both"/>
        <w:rPr>
          <w:rFonts w:ascii="Times New Roman" w:hAnsi="Times New Roman" w:cs="Times New Roman"/>
        </w:rPr>
      </w:pPr>
      <w:r w:rsidRPr="00386FFE">
        <w:rPr>
          <w:rFonts w:ascii="Times New Roman" w:hAnsi="Times New Roman" w:cs="Times New Roman"/>
        </w:rPr>
        <w:t xml:space="preserve">Inspirasi, yaitu berkomunikasi dengan harapan yang tinggi, menggunakan lambang-lambang untuk memfokuskan upaya, mengungkapkan maksud-maksud penting dalam </w:t>
      </w:r>
      <w:proofErr w:type="gramStart"/>
      <w:r w:rsidRPr="00386FFE">
        <w:rPr>
          <w:rFonts w:ascii="Times New Roman" w:hAnsi="Times New Roman" w:cs="Times New Roman"/>
        </w:rPr>
        <w:t>cara</w:t>
      </w:r>
      <w:proofErr w:type="gramEnd"/>
      <w:r w:rsidRPr="00386FFE">
        <w:rPr>
          <w:rFonts w:ascii="Times New Roman" w:hAnsi="Times New Roman" w:cs="Times New Roman"/>
        </w:rPr>
        <w:t xml:space="preserve"> yang sederhana.</w:t>
      </w:r>
    </w:p>
    <w:p w:rsidR="00F55BCD" w:rsidRPr="00386FFE" w:rsidRDefault="00F55BCD" w:rsidP="00F55BCD">
      <w:pPr>
        <w:pStyle w:val="ListParagraph"/>
        <w:numPr>
          <w:ilvl w:val="0"/>
          <w:numId w:val="1"/>
        </w:numPr>
        <w:spacing w:after="120"/>
        <w:ind w:left="284" w:hanging="284"/>
        <w:jc w:val="both"/>
        <w:rPr>
          <w:rFonts w:ascii="Times New Roman" w:hAnsi="Times New Roman" w:cs="Times New Roman"/>
        </w:rPr>
      </w:pPr>
      <w:r w:rsidRPr="00386FFE">
        <w:rPr>
          <w:rFonts w:ascii="Times New Roman" w:hAnsi="Times New Roman" w:cs="Times New Roman"/>
        </w:rPr>
        <w:t>Rangsangan intelektual, menggalakkan kecerdasan, rasionalitas, dan pemecahan masalah yang diteliti.</w:t>
      </w:r>
    </w:p>
    <w:p w:rsidR="00F55BCD" w:rsidRPr="00386FFE" w:rsidRDefault="00F55BCD" w:rsidP="00F55BCD">
      <w:pPr>
        <w:pStyle w:val="ListParagraph"/>
        <w:numPr>
          <w:ilvl w:val="0"/>
          <w:numId w:val="1"/>
        </w:numPr>
        <w:spacing w:after="120"/>
        <w:ind w:left="284" w:hanging="284"/>
        <w:jc w:val="both"/>
        <w:rPr>
          <w:rFonts w:ascii="Times New Roman" w:hAnsi="Times New Roman" w:cs="Times New Roman"/>
        </w:rPr>
      </w:pPr>
      <w:r w:rsidRPr="00386FFE">
        <w:rPr>
          <w:rFonts w:ascii="Times New Roman" w:hAnsi="Times New Roman" w:cs="Times New Roman"/>
        </w:rPr>
        <w:t xml:space="preserve">Pertimbangan yang diindividualkan, memberikan perhatian pribadi, memperkuat tiap karyawan secara individual, melatih </w:t>
      </w:r>
      <w:r w:rsidRPr="00386FFE">
        <w:rPr>
          <w:rFonts w:ascii="Times New Roman" w:hAnsi="Times New Roman" w:cs="Times New Roman"/>
          <w:i/>
        </w:rPr>
        <w:t>(coach)</w:t>
      </w:r>
      <w:r w:rsidRPr="00386FFE">
        <w:rPr>
          <w:rFonts w:ascii="Times New Roman" w:hAnsi="Times New Roman" w:cs="Times New Roman"/>
        </w:rPr>
        <w:t>, dan menasehati.</w:t>
      </w:r>
    </w:p>
    <w:p w:rsidR="00F55BCD" w:rsidRPr="00386FFE" w:rsidRDefault="00F55BCD" w:rsidP="00F55BCD">
      <w:pPr>
        <w:spacing w:after="0"/>
        <w:jc w:val="both"/>
        <w:rPr>
          <w:rFonts w:ascii="Times New Roman" w:hAnsi="Times New Roman" w:cs="Times New Roman"/>
        </w:rPr>
      </w:pPr>
    </w:p>
    <w:p w:rsidR="00F55BCD" w:rsidRPr="00386FFE" w:rsidRDefault="00F55BCD" w:rsidP="00F55BCD">
      <w:pPr>
        <w:pStyle w:val="Heading2"/>
        <w:numPr>
          <w:ilvl w:val="1"/>
          <w:numId w:val="9"/>
        </w:numPr>
        <w:spacing w:before="0" w:line="276" w:lineRule="auto"/>
        <w:ind w:left="567" w:hanging="567"/>
        <w:jc w:val="both"/>
        <w:rPr>
          <w:rFonts w:cs="Times New Roman"/>
          <w:sz w:val="22"/>
          <w:szCs w:val="22"/>
        </w:rPr>
      </w:pPr>
      <w:bookmarkStart w:id="9" w:name="_Toc71696587"/>
      <w:r w:rsidRPr="00386FFE">
        <w:rPr>
          <w:rFonts w:cs="Times New Roman"/>
          <w:sz w:val="22"/>
          <w:szCs w:val="22"/>
        </w:rPr>
        <w:t>Iklim Organisasi</w:t>
      </w:r>
      <w:bookmarkEnd w:id="9"/>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Iklim organisasi adalah persepsi anggota organisasi baik individu maupun kelompok termasuk pihak yang secara konsisten berinteraksi dengan organisasi seperti pemasok, konsumen, konsultan, dan sebagainya tentang apa yang terjadi di lingkungan organisasi dan memengaruhi sikap, perilaku, kinerja anggota dan organisasi serta refleksi atas nilai pribadi dan keinginan  psikologis (Wirawan, 2012:92). </w:t>
      </w:r>
      <w:proofErr w:type="gramStart"/>
      <w:r w:rsidRPr="00386FFE">
        <w:rPr>
          <w:rFonts w:ascii="Times New Roman" w:hAnsi="Times New Roman" w:cs="Times New Roman"/>
        </w:rPr>
        <w:t>Sedangkan menurut Liliweri (2014:304), iklim organisasi dapat diartikan sebagai pola-pola perilaku, sikap dan perasaan yang ditampilkan berulang-ulang yang dijadikan sebagai karakteristik kehidupan organisasi.</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Liliweri (2014:318), menyatakan bahwa iklim organisasi sangat mendukung kinerja karyawan dalam menjalankan kopetensinya untuk bekerja secara produktif.</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 xml:space="preserve">Selain itu, Forehand dan Gilmer (dalam Repi, 2019:125), menarik kesimpulan bahwa iklim iklim organisasi merupakan suatu </w:t>
      </w:r>
      <w:r w:rsidRPr="00386FFE">
        <w:rPr>
          <w:rFonts w:ascii="Times New Roman" w:hAnsi="Times New Roman" w:cs="Times New Roman"/>
          <w:i/>
        </w:rPr>
        <w:t xml:space="preserve">trait </w:t>
      </w:r>
      <w:r w:rsidRPr="00386FFE">
        <w:rPr>
          <w:rFonts w:ascii="Times New Roman" w:hAnsi="Times New Roman" w:cs="Times New Roman"/>
        </w:rPr>
        <w:t>yang membedakan antara satu organisasi dengan organisasi yang lainnya.</w:t>
      </w:r>
      <w:proofErr w:type="gramEnd"/>
      <w:r w:rsidRPr="00386FFE">
        <w:rPr>
          <w:rFonts w:ascii="Times New Roman" w:hAnsi="Times New Roman" w:cs="Times New Roman"/>
        </w:rPr>
        <w:t xml:space="preserve"> </w:t>
      </w:r>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Berdasarkan definisi-definisi di atas dapat disimpulkan bahwa iklim organisasi merupakan suatu gambaran perasaan dan sikap dari tiap anggota organisasi dan semua pihak yang berinteraksi dengan organisasi yang gambaran itu dapat menjadi pembeda antara organisasi yang satu dengan yang lainnya.</w:t>
      </w:r>
      <w:proofErr w:type="gramEnd"/>
      <w:r w:rsidRPr="00386FFE">
        <w:rPr>
          <w:rFonts w:ascii="Times New Roman" w:hAnsi="Times New Roman" w:cs="Times New Roman"/>
        </w:rPr>
        <w:t xml:space="preserve"> </w:t>
      </w:r>
    </w:p>
    <w:p w:rsidR="00F55BCD" w:rsidRPr="007720C5" w:rsidRDefault="00F55BCD" w:rsidP="00F55BCD">
      <w:pPr>
        <w:pStyle w:val="Heading3"/>
        <w:numPr>
          <w:ilvl w:val="2"/>
          <w:numId w:val="9"/>
        </w:numPr>
        <w:spacing w:before="0" w:after="120"/>
        <w:rPr>
          <w:rFonts w:cs="Times New Roman"/>
          <w:color w:val="auto"/>
        </w:rPr>
      </w:pPr>
      <w:bookmarkStart w:id="10" w:name="_Toc71696589"/>
      <w:r w:rsidRPr="007720C5">
        <w:rPr>
          <w:rFonts w:cs="Times New Roman"/>
          <w:color w:val="auto"/>
        </w:rPr>
        <w:t>Dimensi Iklim Organisasi</w:t>
      </w:r>
      <w:bookmarkEnd w:id="10"/>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Stinger (dalam Repi, 2019:125), menyatakan bahwa iklim organisasi disusun oleh beberapa dimensi yaitu:</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t>Struktur</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t>Standar-standar</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t>Tanggung jawab</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lastRenderedPageBreak/>
        <w:t xml:space="preserve">Penghargaan </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t>Dukungan</w:t>
      </w:r>
    </w:p>
    <w:p w:rsidR="00F55BCD" w:rsidRPr="00386FFE" w:rsidRDefault="00F55BCD" w:rsidP="00F55BCD">
      <w:pPr>
        <w:pStyle w:val="ListParagraph"/>
        <w:numPr>
          <w:ilvl w:val="1"/>
          <w:numId w:val="2"/>
        </w:numPr>
        <w:spacing w:after="120"/>
        <w:ind w:left="284" w:hanging="284"/>
        <w:jc w:val="both"/>
        <w:rPr>
          <w:rFonts w:ascii="Times New Roman" w:hAnsi="Times New Roman" w:cs="Times New Roman"/>
        </w:rPr>
      </w:pPr>
      <w:r w:rsidRPr="00386FFE">
        <w:rPr>
          <w:rFonts w:ascii="Times New Roman" w:hAnsi="Times New Roman" w:cs="Times New Roman"/>
        </w:rPr>
        <w:t>Komitmen</w:t>
      </w:r>
    </w:p>
    <w:p w:rsidR="00F55BCD" w:rsidRPr="007720C5" w:rsidRDefault="00F55BCD" w:rsidP="00F55BCD">
      <w:pPr>
        <w:pStyle w:val="Heading3"/>
        <w:numPr>
          <w:ilvl w:val="2"/>
          <w:numId w:val="9"/>
        </w:numPr>
        <w:spacing w:before="0" w:after="120"/>
        <w:rPr>
          <w:rFonts w:cs="Times New Roman"/>
          <w:color w:val="auto"/>
        </w:rPr>
      </w:pPr>
      <w:bookmarkStart w:id="11" w:name="_Toc71696590"/>
      <w:r w:rsidRPr="007720C5">
        <w:rPr>
          <w:rFonts w:cs="Times New Roman"/>
          <w:color w:val="auto"/>
        </w:rPr>
        <w:t>Faktor Iklim Organisasi</w:t>
      </w:r>
      <w:bookmarkEnd w:id="11"/>
    </w:p>
    <w:p w:rsidR="00F55BCD" w:rsidRPr="00386FFE" w:rsidRDefault="00F55BCD" w:rsidP="00F55BCD">
      <w:pPr>
        <w:pStyle w:val="ListParagraph"/>
        <w:tabs>
          <w:tab w:val="left" w:pos="426"/>
        </w:tabs>
        <w:spacing w:after="120"/>
        <w:ind w:left="0" w:firstLine="709"/>
        <w:jc w:val="both"/>
        <w:rPr>
          <w:rFonts w:ascii="Times New Roman" w:hAnsi="Times New Roman" w:cs="Times New Roman"/>
        </w:rPr>
      </w:pPr>
      <w:r w:rsidRPr="00386FFE">
        <w:rPr>
          <w:rFonts w:ascii="Times New Roman" w:hAnsi="Times New Roman" w:cs="Times New Roman"/>
        </w:rPr>
        <w:t xml:space="preserve">Menurut Higgins (dalam Simlia </w:t>
      </w:r>
      <w:r w:rsidRPr="00386FFE">
        <w:rPr>
          <w:rFonts w:ascii="Times New Roman" w:hAnsi="Times New Roman" w:cs="Times New Roman"/>
          <w:i/>
        </w:rPr>
        <w:t>et al</w:t>
      </w:r>
      <w:r w:rsidRPr="00386FFE">
        <w:rPr>
          <w:rFonts w:ascii="Times New Roman" w:hAnsi="Times New Roman" w:cs="Times New Roman"/>
        </w:rPr>
        <w:t xml:space="preserve">., 2020:187), ada empat prinsip faktor-faktor yang mempengaruhi atau membentuk iklim, yaitu: </w:t>
      </w:r>
    </w:p>
    <w:p w:rsidR="00F55BCD" w:rsidRPr="00386FFE" w:rsidRDefault="00F55BCD" w:rsidP="00F55BCD">
      <w:pPr>
        <w:pStyle w:val="ListParagraph"/>
        <w:numPr>
          <w:ilvl w:val="0"/>
          <w:numId w:val="5"/>
        </w:numPr>
        <w:spacing w:after="120"/>
        <w:ind w:left="284" w:hanging="284"/>
        <w:jc w:val="both"/>
        <w:rPr>
          <w:rFonts w:ascii="Times New Roman" w:hAnsi="Times New Roman" w:cs="Times New Roman"/>
        </w:rPr>
      </w:pPr>
      <w:r w:rsidRPr="00386FFE">
        <w:rPr>
          <w:rFonts w:ascii="Times New Roman" w:hAnsi="Times New Roman" w:cs="Times New Roman"/>
        </w:rPr>
        <w:t>Pimpinan</w:t>
      </w:r>
    </w:p>
    <w:p w:rsidR="00F55BCD" w:rsidRPr="00386FFE" w:rsidRDefault="00F55BCD" w:rsidP="00F55BCD">
      <w:pPr>
        <w:pStyle w:val="ListParagraph"/>
        <w:numPr>
          <w:ilvl w:val="0"/>
          <w:numId w:val="5"/>
        </w:numPr>
        <w:spacing w:after="120"/>
        <w:ind w:left="284" w:hanging="284"/>
        <w:jc w:val="both"/>
        <w:rPr>
          <w:rFonts w:ascii="Times New Roman" w:hAnsi="Times New Roman" w:cs="Times New Roman"/>
        </w:rPr>
      </w:pPr>
      <w:r w:rsidRPr="00386FFE">
        <w:rPr>
          <w:rFonts w:ascii="Times New Roman" w:hAnsi="Times New Roman" w:cs="Times New Roman"/>
        </w:rPr>
        <w:t>Tingkah laku karyawan</w:t>
      </w:r>
    </w:p>
    <w:p w:rsidR="00F55BCD" w:rsidRPr="00386FFE" w:rsidRDefault="00F55BCD" w:rsidP="00F55BCD">
      <w:pPr>
        <w:pStyle w:val="ListParagraph"/>
        <w:numPr>
          <w:ilvl w:val="0"/>
          <w:numId w:val="5"/>
        </w:numPr>
        <w:spacing w:after="120"/>
        <w:ind w:left="284" w:hanging="284"/>
        <w:jc w:val="both"/>
        <w:rPr>
          <w:rFonts w:ascii="Times New Roman" w:hAnsi="Times New Roman" w:cs="Times New Roman"/>
        </w:rPr>
      </w:pPr>
      <w:r w:rsidRPr="00386FFE">
        <w:rPr>
          <w:rFonts w:ascii="Times New Roman" w:hAnsi="Times New Roman" w:cs="Times New Roman"/>
        </w:rPr>
        <w:t>Tingkah laku kelompok kerja</w:t>
      </w:r>
    </w:p>
    <w:p w:rsidR="00F55BCD" w:rsidRPr="00386FFE" w:rsidRDefault="00F55BCD" w:rsidP="00F55BCD">
      <w:pPr>
        <w:pStyle w:val="ListParagraph"/>
        <w:numPr>
          <w:ilvl w:val="0"/>
          <w:numId w:val="5"/>
        </w:numPr>
        <w:spacing w:after="120"/>
        <w:ind w:left="284" w:hanging="284"/>
        <w:jc w:val="both"/>
        <w:rPr>
          <w:rFonts w:ascii="Times New Roman" w:hAnsi="Times New Roman" w:cs="Times New Roman"/>
        </w:rPr>
      </w:pPr>
      <w:r w:rsidRPr="00386FFE">
        <w:rPr>
          <w:rFonts w:ascii="Times New Roman" w:hAnsi="Times New Roman" w:cs="Times New Roman"/>
        </w:rPr>
        <w:t>Faktor eksternal organisasi.</w:t>
      </w:r>
    </w:p>
    <w:p w:rsidR="00F55BCD" w:rsidRPr="007720C5" w:rsidRDefault="00F55BCD" w:rsidP="00F55BCD">
      <w:pPr>
        <w:pStyle w:val="Heading3"/>
        <w:numPr>
          <w:ilvl w:val="2"/>
          <w:numId w:val="9"/>
        </w:numPr>
        <w:spacing w:before="0" w:after="120"/>
        <w:rPr>
          <w:rFonts w:cs="Times New Roman"/>
          <w:color w:val="auto"/>
        </w:rPr>
      </w:pPr>
      <w:bookmarkStart w:id="12" w:name="_Toc71696591"/>
      <w:r w:rsidRPr="007720C5">
        <w:rPr>
          <w:rFonts w:cs="Times New Roman"/>
          <w:color w:val="auto"/>
        </w:rPr>
        <w:t>Indikator Iklim Organisasi</w:t>
      </w:r>
      <w:bookmarkEnd w:id="12"/>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Davis (dalam Fitriani, 2018:17), menyebutkan bahwa iklim organisasi memiliki ciri-ciri penting dan dapat dirumuskan dalam beberapa unsur organisasi untuk mengukur iklim organisasi yaitu sebagai berikut:</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Kualitas Kepemimpinan, yaitu kemampuan untuk mempengaruhi, menggerakkan, dan mengarahkan suatu tindakan pada diri seseorang atau kelompok untuk mencapai tujuan tertentu yang dipraktikkan oleh pemimpin terhadap karyawannya.</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Kepercayaan, yaitu kepercayaan yang diberikan pemimpin kepada karyawannya dalam menjalankan pekerjaan di perusahaan tersebut.</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 xml:space="preserve">Komunikasi, yaitu proses transfer informasi serta pemahamannya dari komunikasi ke atas, ke bawah, </w:t>
      </w:r>
      <w:proofErr w:type="gramStart"/>
      <w:r w:rsidRPr="00386FFE">
        <w:rPr>
          <w:rFonts w:ascii="Times New Roman" w:hAnsi="Times New Roman" w:cs="Times New Roman"/>
        </w:rPr>
        <w:t>dan</w:t>
      </w:r>
      <w:proofErr w:type="gramEnd"/>
      <w:r w:rsidRPr="00386FFE">
        <w:rPr>
          <w:rFonts w:ascii="Times New Roman" w:hAnsi="Times New Roman" w:cs="Times New Roman"/>
        </w:rPr>
        <w:t xml:space="preserve"> ke samping dalam suatu organisasi.</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Tanggung jawab, yaitu sikap yang ada pada pemimpin dan karyawan terhadap kepemilikkan perusahaan serta tugas-tugas yang dikerjakan.</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Imbalan yang adil, yaitu upah yang diberikan kepada karyawan sesuai dengan pengharapan mereka yakni pekerjaan yang dihasilkan, keterampilan, dan standar pengupahan komunitas.</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Kesempatan, yaitu suatu peluang yang diberikan karyawannya untuk meningkatkan prestasi kerjanya.</w:t>
      </w:r>
    </w:p>
    <w:p w:rsidR="00F55BCD" w:rsidRPr="00386FFE" w:rsidRDefault="00F55BCD" w:rsidP="00F55BCD">
      <w:pPr>
        <w:pStyle w:val="ListParagraph"/>
        <w:numPr>
          <w:ilvl w:val="1"/>
          <w:numId w:val="14"/>
        </w:numPr>
        <w:spacing w:after="120"/>
        <w:ind w:left="284" w:hanging="284"/>
        <w:jc w:val="both"/>
        <w:rPr>
          <w:rFonts w:ascii="Times New Roman" w:hAnsi="Times New Roman" w:cs="Times New Roman"/>
        </w:rPr>
      </w:pPr>
      <w:r w:rsidRPr="00386FFE">
        <w:rPr>
          <w:rFonts w:ascii="Times New Roman" w:hAnsi="Times New Roman" w:cs="Times New Roman"/>
        </w:rPr>
        <w:t>Pengendalian, yaitu suatu tindakan yang dilakukan oleh pimpinan agar perusahaan atau organisasi terkontrol dengan baik sehingga tidak mengalami kerugian.</w:t>
      </w:r>
    </w:p>
    <w:p w:rsidR="00F55BCD" w:rsidRPr="00386FFE" w:rsidRDefault="00F55BCD" w:rsidP="00F55BCD">
      <w:pPr>
        <w:spacing w:after="0"/>
        <w:jc w:val="both"/>
        <w:rPr>
          <w:rFonts w:ascii="Times New Roman" w:hAnsi="Times New Roman" w:cs="Times New Roman"/>
        </w:rPr>
      </w:pPr>
    </w:p>
    <w:p w:rsidR="00F55BCD" w:rsidRPr="00386FFE" w:rsidRDefault="00F55BCD" w:rsidP="00F55BCD">
      <w:pPr>
        <w:pStyle w:val="Heading2"/>
        <w:numPr>
          <w:ilvl w:val="1"/>
          <w:numId w:val="9"/>
        </w:numPr>
        <w:spacing w:before="0" w:line="276" w:lineRule="auto"/>
        <w:ind w:left="567" w:hanging="567"/>
        <w:rPr>
          <w:rFonts w:cs="Times New Roman"/>
          <w:sz w:val="22"/>
          <w:szCs w:val="22"/>
        </w:rPr>
      </w:pPr>
      <w:bookmarkStart w:id="13" w:name="_Toc71696592"/>
      <w:r w:rsidRPr="00386FFE">
        <w:rPr>
          <w:rFonts w:cs="Times New Roman"/>
          <w:sz w:val="22"/>
          <w:szCs w:val="22"/>
        </w:rPr>
        <w:t>Stres Kerja</w:t>
      </w:r>
      <w:bookmarkEnd w:id="13"/>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Stres kerja merupakan gangguan fisik dan psikis seorang karyawan akibat tekanan kerja yang di alami orang tersebut.</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Semakin besar tuntutan kerja yang di alami karyawan, semakin besar pula stres kerja yang di rasakan.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Hal ini dapat mempengaruhi turunnya kinerja karyawan itu sendiri.</w:t>
      </w:r>
      <w:proofErr w:type="gramEnd"/>
      <w:r w:rsidRPr="00386FFE">
        <w:rPr>
          <w:rFonts w:ascii="Times New Roman" w:hAnsi="Times New Roman" w:cs="Times New Roman"/>
        </w:rPr>
        <w:t xml:space="preserve"> Menurut zainal (2014:44), stres kerja adalah suatu kondisi ketegangan yang menciptakan adanya ketidakseimbangan fisik dan psikis yang mempengaruhi emosi, proses berfikir, dan kondisi seorang karyawan. </w:t>
      </w:r>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Menurut Robbins (2011:368), stres kerja merupakan kondisi keadaan seseorang yang mengalami ketegangan karena adanya kondisi yang mempengaruhi dirinya.  </w:t>
      </w:r>
      <w:proofErr w:type="gramStart"/>
      <w:r w:rsidRPr="00386FFE">
        <w:rPr>
          <w:rFonts w:ascii="Times New Roman" w:hAnsi="Times New Roman" w:cs="Times New Roman"/>
        </w:rPr>
        <w:t>persaingan</w:t>
      </w:r>
      <w:proofErr w:type="gramEnd"/>
      <w:r w:rsidRPr="00386FFE">
        <w:rPr>
          <w:rFonts w:ascii="Times New Roman" w:hAnsi="Times New Roman" w:cs="Times New Roman"/>
        </w:rPr>
        <w:t xml:space="preserve"> dan tuntutan kerja yang menjadi salah satu faktor terjadinya stres kerja. </w:t>
      </w:r>
      <w:proofErr w:type="gramStart"/>
      <w:r w:rsidRPr="00386FFE">
        <w:rPr>
          <w:rFonts w:ascii="Times New Roman" w:hAnsi="Times New Roman" w:cs="Times New Roman"/>
        </w:rPr>
        <w:t xml:space="preserve">Sedangkan menurut Hasibuan (2012:204), Stres Kerja merupakan suatu kondisi atau keadaan yang mempengaruhi emosi, proses berfikir dan kondisi seseorang, orang yang stres menjadi </w:t>
      </w:r>
      <w:r w:rsidRPr="00386FFE">
        <w:rPr>
          <w:rFonts w:ascii="Times New Roman" w:hAnsi="Times New Roman" w:cs="Times New Roman"/>
          <w:i/>
        </w:rPr>
        <w:t xml:space="preserve">nervous </w:t>
      </w:r>
      <w:r w:rsidRPr="00386FFE">
        <w:rPr>
          <w:rFonts w:ascii="Times New Roman" w:hAnsi="Times New Roman" w:cs="Times New Roman"/>
        </w:rPr>
        <w:t>dan merasakan kekhawatiran kronis.</w:t>
      </w:r>
      <w:proofErr w:type="gramEnd"/>
      <w:r w:rsidRPr="00386FFE">
        <w:rPr>
          <w:rFonts w:ascii="Times New Roman" w:hAnsi="Times New Roman" w:cs="Times New Roman"/>
        </w:rPr>
        <w:t xml:space="preserve"> </w:t>
      </w:r>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lastRenderedPageBreak/>
        <w:t>Dari definisi para ahli di atas, dapat disimpulkan bahwa stres kerja adalah kondisi ketegangan yang dialami seorang karyawan yang dapat mempengaruhi kinerja karyawan karena tuntutan dan tekanan kerja berlebih, sehingga terjadi ketidakseimbangan antara fisik dan psikis seorang karyawan.</w:t>
      </w:r>
      <w:proofErr w:type="gramEnd"/>
    </w:p>
    <w:p w:rsidR="00F55BCD" w:rsidRPr="00386FFE" w:rsidRDefault="00F55BCD" w:rsidP="00F55BCD">
      <w:pPr>
        <w:spacing w:after="0"/>
        <w:jc w:val="both"/>
        <w:rPr>
          <w:rFonts w:ascii="Times New Roman" w:hAnsi="Times New Roman" w:cs="Times New Roman"/>
        </w:rPr>
      </w:pPr>
    </w:p>
    <w:p w:rsidR="00F55BCD" w:rsidRPr="007720C5" w:rsidRDefault="00F55BCD" w:rsidP="00F55BCD">
      <w:pPr>
        <w:pStyle w:val="Heading3"/>
        <w:numPr>
          <w:ilvl w:val="2"/>
          <w:numId w:val="9"/>
        </w:numPr>
        <w:spacing w:before="0" w:after="120"/>
        <w:rPr>
          <w:rFonts w:cs="Times New Roman"/>
          <w:color w:val="auto"/>
        </w:rPr>
      </w:pPr>
      <w:bookmarkStart w:id="14" w:name="_Toc71696594"/>
      <w:r w:rsidRPr="007720C5">
        <w:rPr>
          <w:rFonts w:cs="Times New Roman"/>
          <w:color w:val="auto"/>
        </w:rPr>
        <w:t>Aspek-aspek Stres Kerja</w:t>
      </w:r>
      <w:bookmarkEnd w:id="14"/>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Robbins (2011:399), mengemukakan bahwa aspek-aspek stres kerja adalah sebagai berikut: </w:t>
      </w:r>
    </w:p>
    <w:p w:rsidR="00F55BCD" w:rsidRPr="00386FFE" w:rsidRDefault="00F55BCD" w:rsidP="00F55BCD">
      <w:pPr>
        <w:pStyle w:val="ListParagraph"/>
        <w:numPr>
          <w:ilvl w:val="0"/>
          <w:numId w:val="7"/>
        </w:numPr>
        <w:spacing w:after="120"/>
        <w:ind w:left="284" w:hanging="284"/>
        <w:jc w:val="both"/>
        <w:rPr>
          <w:rFonts w:ascii="Times New Roman" w:hAnsi="Times New Roman" w:cs="Times New Roman"/>
        </w:rPr>
      </w:pPr>
      <w:r w:rsidRPr="00386FFE">
        <w:rPr>
          <w:rFonts w:ascii="Times New Roman" w:hAnsi="Times New Roman" w:cs="Times New Roman"/>
        </w:rPr>
        <w:t xml:space="preserve">Gejala Fisiologis, yaitu aspek yang berhubungan dengan gejala fisik. Seperti meningkatnya tekanan darah dan denyut jantung, sakit kepala, bertambahnya </w:t>
      </w:r>
      <w:proofErr w:type="gramStart"/>
      <w:r w:rsidRPr="00386FFE">
        <w:rPr>
          <w:rFonts w:ascii="Times New Roman" w:hAnsi="Times New Roman" w:cs="Times New Roman"/>
        </w:rPr>
        <w:t>kadar</w:t>
      </w:r>
      <w:proofErr w:type="gramEnd"/>
      <w:r w:rsidRPr="00386FFE">
        <w:rPr>
          <w:rFonts w:ascii="Times New Roman" w:hAnsi="Times New Roman" w:cs="Times New Roman"/>
        </w:rPr>
        <w:t xml:space="preserve"> gula, atau sesak nafas. </w:t>
      </w:r>
    </w:p>
    <w:p w:rsidR="00F55BCD" w:rsidRPr="00386FFE" w:rsidRDefault="00F55BCD" w:rsidP="00F55BCD">
      <w:pPr>
        <w:pStyle w:val="ListParagraph"/>
        <w:numPr>
          <w:ilvl w:val="0"/>
          <w:numId w:val="7"/>
        </w:numPr>
        <w:spacing w:after="120"/>
        <w:ind w:left="284" w:hanging="284"/>
        <w:jc w:val="both"/>
        <w:rPr>
          <w:rFonts w:ascii="Times New Roman" w:hAnsi="Times New Roman" w:cs="Times New Roman"/>
        </w:rPr>
      </w:pPr>
      <w:r w:rsidRPr="00386FFE">
        <w:rPr>
          <w:rFonts w:ascii="Times New Roman" w:hAnsi="Times New Roman" w:cs="Times New Roman"/>
        </w:rPr>
        <w:t xml:space="preserve">Gejala Psikologis, yaitu aspek yang berhubungan dengan ketidakseimbangan psikis. Seperti munculnya perasaan tidak puas dengan pekerjaan, menurunnya rasa percaya diri dan kepercayaan terhadap pekerjaan, kekhawatiran mengenai pekerjaan atau karir. Adapun munculnya perasaan tegang, cemas, pesimis, serta adanya perasaan tidak berharga. </w:t>
      </w:r>
    </w:p>
    <w:p w:rsidR="00F55BCD" w:rsidRPr="00386FFE" w:rsidRDefault="00F55BCD" w:rsidP="00F55BCD">
      <w:pPr>
        <w:pStyle w:val="ListParagraph"/>
        <w:numPr>
          <w:ilvl w:val="0"/>
          <w:numId w:val="7"/>
        </w:numPr>
        <w:spacing w:after="120"/>
        <w:ind w:left="284" w:hanging="284"/>
        <w:jc w:val="both"/>
        <w:rPr>
          <w:rFonts w:ascii="Times New Roman" w:hAnsi="Times New Roman" w:cs="Times New Roman"/>
        </w:rPr>
      </w:pPr>
      <w:r w:rsidRPr="00386FFE">
        <w:rPr>
          <w:rFonts w:ascii="Times New Roman" w:hAnsi="Times New Roman" w:cs="Times New Roman"/>
        </w:rPr>
        <w:t>Gejala Perilaku, yaitu aspek yang berhubungan dengan tingkah laku seseorang yang mengalami stres kerja. Hal ini seperti produktivitas kerja menurun, absensi, nafsu makan yang berkurang ataupun berlebihan, serta sulit untuk tidur. Adapun seperti meningkatnya agresivitas, tidak dapat mengambil keputusan, serta konsentrasi yang memburuk.</w:t>
      </w:r>
    </w:p>
    <w:p w:rsidR="00F55BCD" w:rsidRPr="007720C5" w:rsidRDefault="00F55BCD" w:rsidP="00F55BCD">
      <w:pPr>
        <w:pStyle w:val="Heading3"/>
        <w:numPr>
          <w:ilvl w:val="2"/>
          <w:numId w:val="9"/>
        </w:numPr>
        <w:spacing w:before="0" w:after="120"/>
        <w:rPr>
          <w:rFonts w:cs="Times New Roman"/>
          <w:color w:val="auto"/>
        </w:rPr>
      </w:pPr>
      <w:bookmarkStart w:id="15" w:name="_Toc71696595"/>
      <w:r w:rsidRPr="007720C5">
        <w:rPr>
          <w:rFonts w:cs="Times New Roman"/>
          <w:color w:val="auto"/>
        </w:rPr>
        <w:t>Faktor Stres Kerja</w:t>
      </w:r>
      <w:bookmarkEnd w:id="15"/>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Menurut Utami dkk.</w:t>
      </w:r>
      <w:proofErr w:type="gramEnd"/>
      <w:r w:rsidRPr="00386FFE">
        <w:rPr>
          <w:rFonts w:ascii="Times New Roman" w:hAnsi="Times New Roman" w:cs="Times New Roman"/>
        </w:rPr>
        <w:t xml:space="preserve"> (2017:55), stres kerja memiliki empat faktor utama, </w:t>
      </w:r>
      <w:proofErr w:type="gramStart"/>
      <w:r w:rsidRPr="00386FFE">
        <w:rPr>
          <w:rFonts w:ascii="Times New Roman" w:hAnsi="Times New Roman" w:cs="Times New Roman"/>
        </w:rPr>
        <w:t>yaitu :</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6"/>
        </w:numPr>
        <w:spacing w:after="120"/>
        <w:ind w:left="284" w:hanging="284"/>
        <w:jc w:val="both"/>
        <w:rPr>
          <w:rFonts w:ascii="Times New Roman" w:hAnsi="Times New Roman" w:cs="Times New Roman"/>
        </w:rPr>
      </w:pPr>
      <w:r w:rsidRPr="00386FFE">
        <w:rPr>
          <w:rFonts w:ascii="Times New Roman" w:hAnsi="Times New Roman" w:cs="Times New Roman"/>
        </w:rPr>
        <w:t xml:space="preserve">Umur </w:t>
      </w:r>
    </w:p>
    <w:p w:rsidR="00F55BCD" w:rsidRPr="00386FFE" w:rsidRDefault="00F55BCD" w:rsidP="00F55BCD">
      <w:pPr>
        <w:pStyle w:val="ListParagraph"/>
        <w:spacing w:after="120"/>
        <w:ind w:left="284"/>
        <w:jc w:val="both"/>
        <w:rPr>
          <w:rFonts w:ascii="Times New Roman" w:hAnsi="Times New Roman" w:cs="Times New Roman"/>
        </w:rPr>
      </w:pPr>
      <w:r w:rsidRPr="00386FFE">
        <w:rPr>
          <w:rFonts w:ascii="Times New Roman" w:hAnsi="Times New Roman" w:cs="Times New Roman"/>
        </w:rPr>
        <w:t xml:space="preserve">Dalam penelitian yang dilakukan oleh Utami, </w:t>
      </w:r>
      <w:proofErr w:type="gramStart"/>
      <w:r w:rsidRPr="00386FFE">
        <w:rPr>
          <w:rFonts w:ascii="Times New Roman" w:hAnsi="Times New Roman" w:cs="Times New Roman"/>
        </w:rPr>
        <w:t>ia</w:t>
      </w:r>
      <w:proofErr w:type="gramEnd"/>
      <w:r w:rsidRPr="00386FFE">
        <w:rPr>
          <w:rFonts w:ascii="Times New Roman" w:hAnsi="Times New Roman" w:cs="Times New Roman"/>
        </w:rPr>
        <w:t xml:space="preserve"> menjelaskan bahwa semakin tua umur seorang pegawai maka semakin besar kecenderungan ia mempersepsikan suatu stressor kerja. Hal ini menyebabkan </w:t>
      </w:r>
      <w:proofErr w:type="gramStart"/>
      <w:r w:rsidRPr="00386FFE">
        <w:rPr>
          <w:rFonts w:ascii="Times New Roman" w:hAnsi="Times New Roman" w:cs="Times New Roman"/>
        </w:rPr>
        <w:t>ia</w:t>
      </w:r>
      <w:proofErr w:type="gramEnd"/>
      <w:r w:rsidRPr="00386FFE">
        <w:rPr>
          <w:rFonts w:ascii="Times New Roman" w:hAnsi="Times New Roman" w:cs="Times New Roman"/>
        </w:rPr>
        <w:t xml:space="preserve"> kurang dapat mengatasi stres kerja dengan efektif. </w:t>
      </w:r>
    </w:p>
    <w:p w:rsidR="00F55BCD" w:rsidRPr="00386FFE" w:rsidRDefault="00F55BCD" w:rsidP="00F55BCD">
      <w:pPr>
        <w:pStyle w:val="ListParagraph"/>
        <w:numPr>
          <w:ilvl w:val="0"/>
          <w:numId w:val="6"/>
        </w:numPr>
        <w:spacing w:after="120"/>
        <w:ind w:left="284" w:hanging="284"/>
        <w:jc w:val="both"/>
        <w:rPr>
          <w:rFonts w:ascii="Times New Roman" w:hAnsi="Times New Roman" w:cs="Times New Roman"/>
        </w:rPr>
      </w:pPr>
      <w:r w:rsidRPr="00386FFE">
        <w:rPr>
          <w:rFonts w:ascii="Times New Roman" w:hAnsi="Times New Roman" w:cs="Times New Roman"/>
        </w:rPr>
        <w:t xml:space="preserve">Pengembangan Karir </w:t>
      </w:r>
    </w:p>
    <w:p w:rsidR="00F55BCD" w:rsidRPr="00386FFE" w:rsidRDefault="00F55BCD" w:rsidP="00F55BCD">
      <w:pPr>
        <w:pStyle w:val="ListParagraph"/>
        <w:spacing w:after="120"/>
        <w:ind w:left="284"/>
        <w:jc w:val="both"/>
        <w:rPr>
          <w:rFonts w:ascii="Times New Roman" w:hAnsi="Times New Roman" w:cs="Times New Roman"/>
        </w:rPr>
      </w:pPr>
      <w:r w:rsidRPr="00386FFE">
        <w:rPr>
          <w:rFonts w:ascii="Times New Roman" w:hAnsi="Times New Roman" w:cs="Times New Roman"/>
        </w:rPr>
        <w:t xml:space="preserve">Sebagian pekerja tentu pernah mengalami masa bekerja yang menurutnya sudah cukup lama tetapi </w:t>
      </w:r>
      <w:proofErr w:type="gramStart"/>
      <w:r w:rsidRPr="00386FFE">
        <w:rPr>
          <w:rFonts w:ascii="Times New Roman" w:hAnsi="Times New Roman" w:cs="Times New Roman"/>
        </w:rPr>
        <w:t>ia</w:t>
      </w:r>
      <w:proofErr w:type="gramEnd"/>
      <w:r w:rsidRPr="00386FFE">
        <w:rPr>
          <w:rFonts w:ascii="Times New Roman" w:hAnsi="Times New Roman" w:cs="Times New Roman"/>
        </w:rPr>
        <w:t xml:space="preserve"> belum pernah mendapatkan kenaikan gaji. </w:t>
      </w:r>
      <w:proofErr w:type="gramStart"/>
      <w:r w:rsidRPr="00386FFE">
        <w:rPr>
          <w:rFonts w:ascii="Times New Roman" w:hAnsi="Times New Roman" w:cs="Times New Roman"/>
        </w:rPr>
        <w:t>Hal ini dapat menjadi salah satu penyebab munculnya stres kerja.</w:t>
      </w:r>
      <w:proofErr w:type="gramEnd"/>
      <w:r w:rsidRPr="00386FFE">
        <w:rPr>
          <w:rFonts w:ascii="Times New Roman" w:hAnsi="Times New Roman" w:cs="Times New Roman"/>
        </w:rPr>
        <w:t xml:space="preserve"> </w:t>
      </w:r>
    </w:p>
    <w:p w:rsidR="00F55BCD" w:rsidRPr="00386FFE" w:rsidRDefault="00F55BCD" w:rsidP="00F55BCD">
      <w:pPr>
        <w:pStyle w:val="ListParagraph"/>
        <w:numPr>
          <w:ilvl w:val="0"/>
          <w:numId w:val="6"/>
        </w:numPr>
        <w:spacing w:after="120"/>
        <w:ind w:left="284" w:hanging="284"/>
        <w:jc w:val="both"/>
        <w:rPr>
          <w:rFonts w:ascii="Times New Roman" w:hAnsi="Times New Roman" w:cs="Times New Roman"/>
        </w:rPr>
      </w:pPr>
      <w:r w:rsidRPr="00386FFE">
        <w:rPr>
          <w:rFonts w:ascii="Times New Roman" w:hAnsi="Times New Roman" w:cs="Times New Roman"/>
        </w:rPr>
        <w:t xml:space="preserve">Konflik Pekerjaan </w:t>
      </w:r>
    </w:p>
    <w:p w:rsidR="00F55BCD" w:rsidRPr="00386FFE" w:rsidRDefault="00F55BCD" w:rsidP="00F55BCD">
      <w:pPr>
        <w:pStyle w:val="ListParagraph"/>
        <w:spacing w:after="120"/>
        <w:ind w:left="284"/>
        <w:jc w:val="both"/>
        <w:rPr>
          <w:rFonts w:ascii="Times New Roman" w:hAnsi="Times New Roman" w:cs="Times New Roman"/>
        </w:rPr>
      </w:pPr>
      <w:proofErr w:type="gramStart"/>
      <w:r w:rsidRPr="00386FFE">
        <w:rPr>
          <w:rFonts w:ascii="Times New Roman" w:hAnsi="Times New Roman" w:cs="Times New Roman"/>
        </w:rPr>
        <w:t>Konflik pekerjaan dalam hal ini adalah seperti adanya konflik dengan sesama rekan kerja.</w:t>
      </w:r>
      <w:proofErr w:type="gramEnd"/>
      <w:r w:rsidRPr="00386FFE">
        <w:rPr>
          <w:rFonts w:ascii="Times New Roman" w:hAnsi="Times New Roman" w:cs="Times New Roman"/>
        </w:rPr>
        <w:t xml:space="preserve"> Hal ini tentunya dapat mengurangi kenyamanan dalam bekerja sehingga menyebabkan munculnya stres </w:t>
      </w:r>
    </w:p>
    <w:p w:rsidR="00F55BCD" w:rsidRPr="00386FFE" w:rsidRDefault="00F55BCD" w:rsidP="00F55BCD">
      <w:pPr>
        <w:pStyle w:val="ListParagraph"/>
        <w:numPr>
          <w:ilvl w:val="0"/>
          <w:numId w:val="6"/>
        </w:numPr>
        <w:spacing w:after="120"/>
        <w:ind w:left="284" w:hanging="284"/>
        <w:jc w:val="both"/>
        <w:rPr>
          <w:rFonts w:ascii="Times New Roman" w:hAnsi="Times New Roman" w:cs="Times New Roman"/>
        </w:rPr>
      </w:pPr>
      <w:r w:rsidRPr="00386FFE">
        <w:rPr>
          <w:rFonts w:ascii="Times New Roman" w:hAnsi="Times New Roman" w:cs="Times New Roman"/>
        </w:rPr>
        <w:t xml:space="preserve">Tuntutan dari Luar Pekerjaan </w:t>
      </w:r>
    </w:p>
    <w:p w:rsidR="00F55BCD" w:rsidRPr="00386FFE" w:rsidRDefault="00F55BCD" w:rsidP="00F55BCD">
      <w:pPr>
        <w:pStyle w:val="ListParagraph"/>
        <w:spacing w:after="120"/>
        <w:ind w:left="284"/>
        <w:jc w:val="both"/>
        <w:rPr>
          <w:rFonts w:ascii="Times New Roman" w:hAnsi="Times New Roman" w:cs="Times New Roman"/>
        </w:rPr>
      </w:pPr>
      <w:proofErr w:type="gramStart"/>
      <w:r w:rsidRPr="00386FFE">
        <w:rPr>
          <w:rFonts w:ascii="Times New Roman" w:hAnsi="Times New Roman" w:cs="Times New Roman"/>
        </w:rPr>
        <w:t>Penelitian yang dilakukan oleh Utami menyimpulkan bahwa stres kerja dapat disebabkan oleh adanya tuntutan yang berasal dari luar pekerjaan, dalam hal ini dapat dikatakan keluarga.</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Jika seorang pekerja sedang memiliki masalah dalam keluarga, hal ini terbawa ke dalam lingkungan pekerjaan dan dapat memicu munculnya stres kerja.</w:t>
      </w:r>
      <w:proofErr w:type="gramEnd"/>
    </w:p>
    <w:p w:rsidR="00F55BCD" w:rsidRPr="007720C5" w:rsidRDefault="00F55BCD" w:rsidP="00F55BCD">
      <w:pPr>
        <w:pStyle w:val="Heading3"/>
        <w:numPr>
          <w:ilvl w:val="2"/>
          <w:numId w:val="9"/>
        </w:numPr>
        <w:spacing w:before="0" w:after="120"/>
        <w:rPr>
          <w:rFonts w:cs="Times New Roman"/>
          <w:color w:val="auto"/>
        </w:rPr>
      </w:pPr>
      <w:bookmarkStart w:id="16" w:name="_Toc71696596"/>
      <w:r w:rsidRPr="007720C5">
        <w:rPr>
          <w:rFonts w:cs="Times New Roman"/>
          <w:color w:val="auto"/>
        </w:rPr>
        <w:t>Indikator Stres Kerja</w:t>
      </w:r>
      <w:bookmarkEnd w:id="16"/>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Jin </w:t>
      </w:r>
      <w:r w:rsidRPr="00386FFE">
        <w:rPr>
          <w:rFonts w:ascii="Times New Roman" w:hAnsi="Times New Roman" w:cs="Times New Roman"/>
          <w:i/>
        </w:rPr>
        <w:t>et al</w:t>
      </w:r>
      <w:r w:rsidRPr="00386FFE">
        <w:rPr>
          <w:rFonts w:ascii="Times New Roman" w:hAnsi="Times New Roman" w:cs="Times New Roman"/>
        </w:rPr>
        <w:t xml:space="preserve">. (dalam shelawaty, 2019:40), menyatakan bahwa stres kerja memiliki empat indikator sebagai berikut: </w:t>
      </w:r>
    </w:p>
    <w:p w:rsidR="00F55BCD" w:rsidRPr="00386FFE" w:rsidRDefault="00F55BCD" w:rsidP="00F55BCD">
      <w:pPr>
        <w:pStyle w:val="ListParagraph"/>
        <w:numPr>
          <w:ilvl w:val="0"/>
          <w:numId w:val="4"/>
        </w:numPr>
        <w:spacing w:after="120"/>
        <w:ind w:left="284" w:hanging="284"/>
        <w:jc w:val="both"/>
        <w:rPr>
          <w:rFonts w:ascii="Times New Roman" w:hAnsi="Times New Roman" w:cs="Times New Roman"/>
        </w:rPr>
      </w:pPr>
      <w:r w:rsidRPr="00386FFE">
        <w:rPr>
          <w:rFonts w:ascii="Times New Roman" w:hAnsi="Times New Roman" w:cs="Times New Roman"/>
        </w:rPr>
        <w:t xml:space="preserve">Kekhawatiran, rasa takut terhadap suatu hal yang belum diketahui dengan pasti dalam pekerjaan. Perasaan khawatir dialami oleh pekerja yang dikarenakan karena banyak faktor dari dalam pekerjaan tersebut. </w:t>
      </w:r>
    </w:p>
    <w:p w:rsidR="00F55BCD" w:rsidRPr="00386FFE" w:rsidRDefault="00F55BCD" w:rsidP="00F55BCD">
      <w:pPr>
        <w:pStyle w:val="ListParagraph"/>
        <w:numPr>
          <w:ilvl w:val="0"/>
          <w:numId w:val="4"/>
        </w:numPr>
        <w:spacing w:after="120"/>
        <w:ind w:left="284" w:hanging="284"/>
        <w:jc w:val="both"/>
        <w:rPr>
          <w:rFonts w:ascii="Times New Roman" w:hAnsi="Times New Roman" w:cs="Times New Roman"/>
        </w:rPr>
      </w:pPr>
      <w:r w:rsidRPr="00386FFE">
        <w:rPr>
          <w:rFonts w:ascii="Times New Roman" w:hAnsi="Times New Roman" w:cs="Times New Roman"/>
        </w:rPr>
        <w:t xml:space="preserve">Gelisah, Perasaan tidak tenteram yang dirasakan oleh pekerja saat melaksanakan tugas pekerjaan yang dia kerjakan. Biasanya dikarenakan tugas yang terlalu berresiko. </w:t>
      </w:r>
    </w:p>
    <w:p w:rsidR="00F55BCD" w:rsidRPr="00386FFE" w:rsidRDefault="00F55BCD" w:rsidP="00F55BCD">
      <w:pPr>
        <w:pStyle w:val="ListParagraph"/>
        <w:numPr>
          <w:ilvl w:val="0"/>
          <w:numId w:val="4"/>
        </w:numPr>
        <w:spacing w:after="120"/>
        <w:ind w:left="284" w:hanging="284"/>
        <w:jc w:val="both"/>
        <w:rPr>
          <w:rFonts w:ascii="Times New Roman" w:hAnsi="Times New Roman" w:cs="Times New Roman"/>
        </w:rPr>
      </w:pPr>
      <w:r w:rsidRPr="00386FFE">
        <w:rPr>
          <w:rFonts w:ascii="Times New Roman" w:hAnsi="Times New Roman" w:cs="Times New Roman"/>
        </w:rPr>
        <w:lastRenderedPageBreak/>
        <w:t xml:space="preserve">Tekanan, suatu perasaan tertekan dari seorang pekerja yang dirasakan saat dia melaksanakan tugas dan pekerjan yang dilakukan. Bisa disebabkan oleh pekerjaan itu sendiri. </w:t>
      </w:r>
    </w:p>
    <w:p w:rsidR="00F55BCD" w:rsidRPr="00386FFE" w:rsidRDefault="00F55BCD" w:rsidP="00F55BCD">
      <w:pPr>
        <w:pStyle w:val="ListParagraph"/>
        <w:numPr>
          <w:ilvl w:val="0"/>
          <w:numId w:val="4"/>
        </w:numPr>
        <w:spacing w:after="0"/>
        <w:ind w:left="284" w:hanging="284"/>
        <w:jc w:val="both"/>
        <w:rPr>
          <w:rFonts w:ascii="Times New Roman" w:hAnsi="Times New Roman" w:cs="Times New Roman"/>
        </w:rPr>
      </w:pPr>
      <w:r w:rsidRPr="00386FFE">
        <w:rPr>
          <w:rFonts w:ascii="Times New Roman" w:hAnsi="Times New Roman" w:cs="Times New Roman"/>
        </w:rPr>
        <w:t>Frustrasi, rasa kecewa akibat kegagalan di dalam mengerjakan sesuatu atau akibat tidak berhasil dalam mencapai suatu tujuan. Ini biasanya dikarenakaan kurang puas terhadap pekerjaan tersebut.</w:t>
      </w:r>
    </w:p>
    <w:p w:rsidR="00F55BCD" w:rsidRPr="00386FFE" w:rsidRDefault="00F55BCD" w:rsidP="00F55BCD">
      <w:pPr>
        <w:spacing w:after="120"/>
        <w:jc w:val="both"/>
        <w:rPr>
          <w:rFonts w:ascii="Times New Roman" w:hAnsi="Times New Roman" w:cs="Times New Roman"/>
        </w:rPr>
      </w:pPr>
    </w:p>
    <w:p w:rsidR="00F55BCD" w:rsidRPr="00386FFE" w:rsidRDefault="00F55BCD" w:rsidP="00F55BCD">
      <w:pPr>
        <w:pStyle w:val="Heading2"/>
        <w:numPr>
          <w:ilvl w:val="1"/>
          <w:numId w:val="9"/>
        </w:numPr>
        <w:spacing w:before="0" w:line="276" w:lineRule="auto"/>
        <w:ind w:left="567" w:hanging="567"/>
        <w:rPr>
          <w:rFonts w:cs="Times New Roman"/>
          <w:sz w:val="22"/>
          <w:szCs w:val="22"/>
        </w:rPr>
      </w:pPr>
      <w:bookmarkStart w:id="17" w:name="_Toc71696597"/>
      <w:r w:rsidRPr="00386FFE">
        <w:rPr>
          <w:rFonts w:cs="Times New Roman"/>
          <w:sz w:val="22"/>
          <w:szCs w:val="22"/>
        </w:rPr>
        <w:t>Kinerja Karyawan</w:t>
      </w:r>
      <w:bookmarkEnd w:id="17"/>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Mangkunegara (2011:65), mengungkapkan bahwa kinerja karyawan adalah hasil kerja secara kualitas dan kuantitas yang dicapai oleh seseorang karyawan dalam melaksanakan tugasnya sesuai dengan tanggung jawab yang diberikan kepadanya.</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Sedangkan menurut Rivai (2011:554), “Kinerja merupakan perilaku nyata yang ditampilkan setiap orang sebagai prestasi kerja yang dihasilkan oleh karyawan sesuai dengan perannya dalam perusahaan”.</w:t>
      </w:r>
      <w:proofErr w:type="gramEnd"/>
      <w:r w:rsidRPr="00386FFE">
        <w:rPr>
          <w:rFonts w:ascii="Times New Roman" w:hAnsi="Times New Roman" w:cs="Times New Roman"/>
        </w:rPr>
        <w:t xml:space="preserve"> Kinerja karyawan perlu mempunyai tolak ukur sebagai perbandingan antara </w:t>
      </w:r>
      <w:proofErr w:type="gramStart"/>
      <w:r w:rsidRPr="00386FFE">
        <w:rPr>
          <w:rFonts w:ascii="Times New Roman" w:hAnsi="Times New Roman" w:cs="Times New Roman"/>
        </w:rPr>
        <w:t>apa</w:t>
      </w:r>
      <w:proofErr w:type="gramEnd"/>
      <w:r w:rsidRPr="00386FFE">
        <w:rPr>
          <w:rFonts w:ascii="Times New Roman" w:hAnsi="Times New Roman" w:cs="Times New Roman"/>
        </w:rPr>
        <w:t xml:space="preserve"> yang telah dilaksanakan dengan apa yang diharapkan.  </w:t>
      </w:r>
      <w:proofErr w:type="gramStart"/>
      <w:r w:rsidRPr="00386FFE">
        <w:rPr>
          <w:rFonts w:ascii="Times New Roman" w:hAnsi="Times New Roman" w:cs="Times New Roman"/>
        </w:rPr>
        <w:t>Kinerja karyawan dapat di artikan sebuah tingkat keberhasilan seseorang dalam melakukan tugasnya selama periode tertentu.</w:t>
      </w:r>
      <w:proofErr w:type="gramEnd"/>
      <w:r w:rsidRPr="00386FFE">
        <w:rPr>
          <w:rFonts w:ascii="Times New Roman" w:hAnsi="Times New Roman" w:cs="Times New Roman"/>
        </w:rPr>
        <w:t xml:space="preserve"> </w:t>
      </w:r>
    </w:p>
    <w:p w:rsidR="00F55BCD" w:rsidRPr="007720C5" w:rsidRDefault="00F55BCD" w:rsidP="00F55BCD">
      <w:pPr>
        <w:spacing w:after="120"/>
        <w:ind w:firstLine="709"/>
        <w:jc w:val="both"/>
        <w:rPr>
          <w:rFonts w:ascii="Times New Roman" w:hAnsi="Times New Roman" w:cs="Times New Roman"/>
        </w:rPr>
      </w:pPr>
      <w:proofErr w:type="gramStart"/>
      <w:r w:rsidRPr="00386FFE">
        <w:rPr>
          <w:rFonts w:ascii="Times New Roman" w:hAnsi="Times New Roman" w:cs="Times New Roman"/>
        </w:rPr>
        <w:t xml:space="preserve">Dari paparan di atas, dapat disimpulkan bahwa kinerja karyawan adalah hasil kerja yang diperoleh oleh seseorang dalam menjalankan tanggung jawab dan </w:t>
      </w:r>
      <w:r w:rsidRPr="007720C5">
        <w:rPr>
          <w:rFonts w:ascii="Times New Roman" w:hAnsi="Times New Roman" w:cs="Times New Roman"/>
        </w:rPr>
        <w:t>perannya selama periode tertentu.</w:t>
      </w:r>
      <w:proofErr w:type="gramEnd"/>
      <w:r w:rsidRPr="007720C5">
        <w:rPr>
          <w:rFonts w:ascii="Times New Roman" w:hAnsi="Times New Roman" w:cs="Times New Roman"/>
        </w:rPr>
        <w:t xml:space="preserve"> </w:t>
      </w:r>
    </w:p>
    <w:p w:rsidR="00F55BCD" w:rsidRPr="007720C5" w:rsidRDefault="00F55BCD" w:rsidP="00F55BCD">
      <w:pPr>
        <w:pStyle w:val="Heading3"/>
        <w:numPr>
          <w:ilvl w:val="2"/>
          <w:numId w:val="9"/>
        </w:numPr>
        <w:spacing w:before="0" w:after="120"/>
        <w:rPr>
          <w:rFonts w:cs="Times New Roman"/>
          <w:color w:val="auto"/>
        </w:rPr>
      </w:pPr>
      <w:bookmarkStart w:id="18" w:name="_Toc71696599"/>
      <w:r w:rsidRPr="007720C5">
        <w:rPr>
          <w:rFonts w:cs="Times New Roman"/>
          <w:color w:val="auto"/>
        </w:rPr>
        <w:t>Faktor-faktor Kinerja Karyawan</w:t>
      </w:r>
      <w:bookmarkEnd w:id="18"/>
    </w:p>
    <w:p w:rsidR="00F55BCD" w:rsidRPr="00386FFE" w:rsidRDefault="00F55BCD" w:rsidP="00F55BCD">
      <w:pPr>
        <w:tabs>
          <w:tab w:val="left" w:pos="360"/>
        </w:tabs>
        <w:spacing w:after="120"/>
        <w:ind w:right="360" w:firstLine="709"/>
        <w:jc w:val="both"/>
        <w:rPr>
          <w:rFonts w:ascii="Times New Roman" w:hAnsi="Times New Roman" w:cs="Times New Roman"/>
        </w:rPr>
      </w:pPr>
      <w:proofErr w:type="gramStart"/>
      <w:r w:rsidRPr="00386FFE">
        <w:rPr>
          <w:rFonts w:ascii="Times New Roman" w:hAnsi="Times New Roman" w:cs="Times New Roman"/>
        </w:rPr>
        <w:t>Mangkunegara (2011:70), mengungkapkan bahwa kinerja dapat dipengaruhi oleh beberapa faktor yaitu faktor internal dan faktor eksternal.</w:t>
      </w:r>
      <w:proofErr w:type="gramEnd"/>
      <w:r w:rsidRPr="00386FFE">
        <w:rPr>
          <w:rFonts w:ascii="Times New Roman" w:hAnsi="Times New Roman" w:cs="Times New Roman"/>
        </w:rPr>
        <w:t xml:space="preserve"> </w:t>
      </w:r>
    </w:p>
    <w:p w:rsidR="00F55BCD" w:rsidRPr="00386FFE" w:rsidRDefault="00F55BCD" w:rsidP="00F55BCD">
      <w:pPr>
        <w:pStyle w:val="ListParagraph"/>
        <w:numPr>
          <w:ilvl w:val="2"/>
          <w:numId w:val="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 xml:space="preserve">Faktor internal merupakan faktor yang berasal dari dalam diri pegawai, salah satunya kompetensi. </w:t>
      </w:r>
    </w:p>
    <w:p w:rsidR="00F55BCD" w:rsidRPr="00386FFE" w:rsidRDefault="00F55BCD" w:rsidP="00F55BCD">
      <w:pPr>
        <w:pStyle w:val="ListParagraph"/>
        <w:numPr>
          <w:ilvl w:val="2"/>
          <w:numId w:val="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faktor eksternal merupakan faktor pendukung pegawai dalam bekerja yang berasal dari lingkungan, yaitu alat, sumber daya, lingkungan sosia, rekan kerja, dan sikap manajemen</w:t>
      </w:r>
    </w:p>
    <w:p w:rsidR="00F55BCD" w:rsidRPr="007720C5" w:rsidRDefault="00F55BCD" w:rsidP="00F55BCD">
      <w:pPr>
        <w:pStyle w:val="Heading3"/>
        <w:numPr>
          <w:ilvl w:val="2"/>
          <w:numId w:val="9"/>
        </w:numPr>
        <w:spacing w:before="0" w:after="120"/>
        <w:rPr>
          <w:rFonts w:eastAsia="Times New Roman" w:cs="Times New Roman"/>
          <w:color w:val="auto"/>
        </w:rPr>
      </w:pPr>
      <w:bookmarkStart w:id="19" w:name="_Toc71696600"/>
      <w:r w:rsidRPr="007720C5">
        <w:rPr>
          <w:rFonts w:eastAsia="Times New Roman" w:cs="Times New Roman"/>
          <w:color w:val="auto"/>
        </w:rPr>
        <w:t>Tujuan dan Manfaat Penilaian Kinerja</w:t>
      </w:r>
      <w:bookmarkEnd w:id="19"/>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Tujuan penilaian kinerja menurut Bangun (2012:233), sebagai berikut:</w:t>
      </w:r>
    </w:p>
    <w:p w:rsidR="00F55BCD" w:rsidRPr="00386FFE" w:rsidRDefault="00F55BCD" w:rsidP="00F55BCD">
      <w:pPr>
        <w:pStyle w:val="ListParagraph"/>
        <w:numPr>
          <w:ilvl w:val="0"/>
          <w:numId w:val="11"/>
        </w:numPr>
        <w:spacing w:after="120"/>
        <w:ind w:left="284" w:hanging="284"/>
        <w:jc w:val="both"/>
        <w:rPr>
          <w:rFonts w:ascii="Times New Roman" w:hAnsi="Times New Roman" w:cs="Times New Roman"/>
        </w:rPr>
      </w:pPr>
      <w:r w:rsidRPr="00386FFE">
        <w:rPr>
          <w:rFonts w:ascii="Times New Roman" w:hAnsi="Times New Roman" w:cs="Times New Roman"/>
        </w:rPr>
        <w:t>Evaluasi antar individu dalam organisasi untuk menilai kinerja individu dalam organisasi.</w:t>
      </w:r>
    </w:p>
    <w:p w:rsidR="00F55BCD" w:rsidRPr="00386FFE" w:rsidRDefault="00F55BCD" w:rsidP="00F55BCD">
      <w:pPr>
        <w:pStyle w:val="ListParagraph"/>
        <w:numPr>
          <w:ilvl w:val="0"/>
          <w:numId w:val="11"/>
        </w:numPr>
        <w:spacing w:after="120"/>
        <w:ind w:left="284" w:hanging="284"/>
        <w:jc w:val="both"/>
        <w:rPr>
          <w:rFonts w:ascii="Times New Roman" w:hAnsi="Times New Roman" w:cs="Times New Roman"/>
        </w:rPr>
      </w:pPr>
      <w:r w:rsidRPr="00386FFE">
        <w:rPr>
          <w:rFonts w:ascii="Times New Roman" w:hAnsi="Times New Roman" w:cs="Times New Roman"/>
        </w:rPr>
        <w:t>Pengembangan diri setiap individu dalam organisasi dan untuk pengembangan karyawan.</w:t>
      </w:r>
    </w:p>
    <w:p w:rsidR="00F55BCD" w:rsidRPr="00386FFE" w:rsidRDefault="00F55BCD" w:rsidP="00F55BCD">
      <w:pPr>
        <w:pStyle w:val="ListParagraph"/>
        <w:numPr>
          <w:ilvl w:val="0"/>
          <w:numId w:val="11"/>
        </w:numPr>
        <w:spacing w:after="120"/>
        <w:ind w:left="284" w:hanging="284"/>
        <w:jc w:val="both"/>
        <w:rPr>
          <w:rFonts w:ascii="Times New Roman" w:hAnsi="Times New Roman" w:cs="Times New Roman"/>
        </w:rPr>
      </w:pPr>
      <w:r w:rsidRPr="00386FFE">
        <w:rPr>
          <w:rFonts w:ascii="Times New Roman" w:hAnsi="Times New Roman" w:cs="Times New Roman"/>
        </w:rPr>
        <w:t>Pemeliharaan dan pengembangan sistem perusahaan dan evaluasi pencapaian tujuan oleh individu.</w:t>
      </w:r>
    </w:p>
    <w:p w:rsidR="00F55BCD" w:rsidRPr="00386FFE" w:rsidRDefault="00F55BCD" w:rsidP="00F55BCD">
      <w:pPr>
        <w:pStyle w:val="ListParagraph"/>
        <w:numPr>
          <w:ilvl w:val="0"/>
          <w:numId w:val="11"/>
        </w:numPr>
        <w:spacing w:after="120"/>
        <w:ind w:left="284" w:hanging="284"/>
        <w:jc w:val="both"/>
        <w:rPr>
          <w:rFonts w:ascii="Times New Roman" w:hAnsi="Times New Roman" w:cs="Times New Roman"/>
        </w:rPr>
      </w:pPr>
      <w:r w:rsidRPr="00386FFE">
        <w:rPr>
          <w:rFonts w:ascii="Times New Roman" w:hAnsi="Times New Roman" w:cs="Times New Roman"/>
        </w:rPr>
        <w:t xml:space="preserve">Dokumentasi dapat memberi manfaat sebagai dasar tindak lanjut dalam posisi pekerjaan karyawan dimasa yang </w:t>
      </w:r>
      <w:proofErr w:type="gramStart"/>
      <w:r w:rsidRPr="00386FFE">
        <w:rPr>
          <w:rFonts w:ascii="Times New Roman" w:hAnsi="Times New Roman" w:cs="Times New Roman"/>
        </w:rPr>
        <w:t>akan</w:t>
      </w:r>
      <w:proofErr w:type="gramEnd"/>
      <w:r w:rsidRPr="00386FFE">
        <w:rPr>
          <w:rFonts w:ascii="Times New Roman" w:hAnsi="Times New Roman" w:cs="Times New Roman"/>
        </w:rPr>
        <w:t xml:space="preserve"> datang.</w:t>
      </w:r>
    </w:p>
    <w:p w:rsidR="00F55BCD" w:rsidRPr="007720C5" w:rsidRDefault="00F55BCD" w:rsidP="00F55BCD">
      <w:pPr>
        <w:pStyle w:val="Heading3"/>
        <w:numPr>
          <w:ilvl w:val="2"/>
          <w:numId w:val="9"/>
        </w:numPr>
        <w:spacing w:before="0" w:after="120"/>
        <w:rPr>
          <w:rFonts w:eastAsia="Times New Roman" w:cs="Times New Roman"/>
          <w:color w:val="auto"/>
        </w:rPr>
      </w:pPr>
      <w:bookmarkStart w:id="20" w:name="_Toc71696601"/>
      <w:r w:rsidRPr="007720C5">
        <w:rPr>
          <w:rFonts w:eastAsia="Times New Roman" w:cs="Times New Roman"/>
          <w:color w:val="auto"/>
        </w:rPr>
        <w:t>Indikator Kinerja Karyawan</w:t>
      </w:r>
      <w:bookmarkEnd w:id="20"/>
    </w:p>
    <w:p w:rsidR="00F55BCD" w:rsidRPr="00386FFE" w:rsidRDefault="00F55BCD" w:rsidP="00F55BCD">
      <w:pPr>
        <w:pStyle w:val="ListParagraph"/>
        <w:tabs>
          <w:tab w:val="left" w:pos="0"/>
        </w:tabs>
        <w:spacing w:after="120"/>
        <w:ind w:left="0" w:right="360" w:firstLine="709"/>
        <w:jc w:val="both"/>
        <w:rPr>
          <w:rFonts w:ascii="Times New Roman" w:hAnsi="Times New Roman" w:cs="Times New Roman"/>
        </w:rPr>
      </w:pPr>
      <w:r w:rsidRPr="00386FFE">
        <w:rPr>
          <w:rFonts w:ascii="Times New Roman" w:hAnsi="Times New Roman" w:cs="Times New Roman"/>
        </w:rPr>
        <w:t>Mangkunegara (2011:76), mengemukakan bahwa indikator kinerja karyawan meliputi:</w:t>
      </w:r>
    </w:p>
    <w:p w:rsidR="00F55BCD" w:rsidRPr="00386FFE" w:rsidRDefault="00F55BCD" w:rsidP="00F55BCD">
      <w:pPr>
        <w:pStyle w:val="ListParagraph"/>
        <w:numPr>
          <w:ilvl w:val="0"/>
          <w:numId w:val="10"/>
        </w:numPr>
        <w:tabs>
          <w:tab w:val="left" w:pos="360"/>
        </w:tabs>
        <w:spacing w:after="120"/>
        <w:ind w:left="284" w:right="360" w:hanging="284"/>
        <w:jc w:val="both"/>
        <w:rPr>
          <w:rFonts w:ascii="Times New Roman" w:eastAsia="Times New Roman" w:hAnsi="Times New Roman" w:cs="Times New Roman"/>
        </w:rPr>
      </w:pPr>
      <w:r w:rsidRPr="00386FFE">
        <w:rPr>
          <w:rFonts w:ascii="Times New Roman" w:eastAsia="Times New Roman" w:hAnsi="Times New Roman" w:cs="Times New Roman"/>
        </w:rPr>
        <w:t>Kualitas, yaitu seberapa baik karyawan melakukan tugas dan tanggung jawabnya.</w:t>
      </w:r>
    </w:p>
    <w:p w:rsidR="00F55BCD" w:rsidRPr="00386FFE" w:rsidRDefault="00F55BCD" w:rsidP="00F55BCD">
      <w:pPr>
        <w:pStyle w:val="ListParagraph"/>
        <w:numPr>
          <w:ilvl w:val="0"/>
          <w:numId w:val="10"/>
        </w:numPr>
        <w:tabs>
          <w:tab w:val="left" w:pos="360"/>
        </w:tabs>
        <w:spacing w:after="120"/>
        <w:ind w:left="284" w:right="360" w:hanging="284"/>
        <w:jc w:val="both"/>
        <w:rPr>
          <w:rFonts w:ascii="Times New Roman" w:eastAsia="Times New Roman" w:hAnsi="Times New Roman" w:cs="Times New Roman"/>
        </w:rPr>
      </w:pPr>
      <w:r w:rsidRPr="00386FFE">
        <w:rPr>
          <w:rFonts w:ascii="Times New Roman" w:eastAsia="Times New Roman" w:hAnsi="Times New Roman" w:cs="Times New Roman"/>
        </w:rPr>
        <w:t xml:space="preserve">Kuantitas, yaitu seberapa lama karyawan menyelesaikan tugasnya. </w:t>
      </w:r>
    </w:p>
    <w:p w:rsidR="00F55BCD" w:rsidRPr="00386FFE" w:rsidRDefault="00F55BCD" w:rsidP="00F55BCD">
      <w:pPr>
        <w:pStyle w:val="ListParagraph"/>
        <w:numPr>
          <w:ilvl w:val="0"/>
          <w:numId w:val="10"/>
        </w:numPr>
        <w:tabs>
          <w:tab w:val="left" w:pos="360"/>
        </w:tabs>
        <w:spacing w:after="120"/>
        <w:ind w:left="284" w:right="360" w:hanging="284"/>
        <w:jc w:val="both"/>
        <w:rPr>
          <w:rFonts w:ascii="Times New Roman" w:eastAsia="Times New Roman" w:hAnsi="Times New Roman" w:cs="Times New Roman"/>
        </w:rPr>
      </w:pPr>
      <w:r w:rsidRPr="00386FFE">
        <w:rPr>
          <w:rFonts w:ascii="Times New Roman" w:eastAsia="Times New Roman" w:hAnsi="Times New Roman" w:cs="Times New Roman"/>
        </w:rPr>
        <w:t xml:space="preserve">Tanggung jawab, yaitu kesadaran </w:t>
      </w:r>
      <w:proofErr w:type="gramStart"/>
      <w:r w:rsidRPr="00386FFE">
        <w:rPr>
          <w:rFonts w:ascii="Times New Roman" w:eastAsia="Times New Roman" w:hAnsi="Times New Roman" w:cs="Times New Roman"/>
        </w:rPr>
        <w:t>akan</w:t>
      </w:r>
      <w:proofErr w:type="gramEnd"/>
      <w:r w:rsidRPr="00386FFE">
        <w:rPr>
          <w:rFonts w:ascii="Times New Roman" w:eastAsia="Times New Roman" w:hAnsi="Times New Roman" w:cs="Times New Roman"/>
        </w:rPr>
        <w:t xml:space="preserve"> tanggung jawab seseorang atas tugas-tugasnya.</w:t>
      </w:r>
    </w:p>
    <w:p w:rsidR="00F55BCD" w:rsidRPr="00386FFE" w:rsidRDefault="00F55BCD" w:rsidP="00F55BCD">
      <w:pPr>
        <w:pStyle w:val="ListParagraph"/>
        <w:numPr>
          <w:ilvl w:val="0"/>
          <w:numId w:val="10"/>
        </w:numPr>
        <w:tabs>
          <w:tab w:val="left" w:pos="360"/>
        </w:tabs>
        <w:spacing w:after="120"/>
        <w:ind w:left="284" w:right="360" w:hanging="284"/>
        <w:jc w:val="both"/>
        <w:rPr>
          <w:rFonts w:ascii="Times New Roman" w:eastAsia="Times New Roman" w:hAnsi="Times New Roman" w:cs="Times New Roman"/>
        </w:rPr>
      </w:pPr>
      <w:r w:rsidRPr="00386FFE">
        <w:rPr>
          <w:rFonts w:ascii="Times New Roman" w:eastAsia="Times New Roman" w:hAnsi="Times New Roman" w:cs="Times New Roman"/>
        </w:rPr>
        <w:t>Kerjasama, yaitu kemampuan bekerjasama seorang karyawan dengan karyawan lainnya.</w:t>
      </w:r>
    </w:p>
    <w:p w:rsidR="00F55BCD" w:rsidRPr="00386FFE" w:rsidRDefault="00F55BCD" w:rsidP="00F55BCD">
      <w:pPr>
        <w:tabs>
          <w:tab w:val="left" w:pos="360"/>
        </w:tabs>
        <w:spacing w:after="0"/>
        <w:ind w:right="357"/>
        <w:jc w:val="both"/>
        <w:rPr>
          <w:rFonts w:ascii="Times New Roman" w:eastAsia="Times New Roman" w:hAnsi="Times New Roman" w:cs="Times New Roman"/>
        </w:rPr>
      </w:pPr>
    </w:p>
    <w:p w:rsidR="00F55BCD" w:rsidRPr="00386FFE" w:rsidRDefault="00F55BCD" w:rsidP="00F55BCD">
      <w:pPr>
        <w:pStyle w:val="Heading2"/>
        <w:numPr>
          <w:ilvl w:val="1"/>
          <w:numId w:val="9"/>
        </w:numPr>
        <w:spacing w:before="0" w:line="276" w:lineRule="auto"/>
        <w:ind w:left="567" w:hanging="567"/>
        <w:rPr>
          <w:rFonts w:eastAsia="Times New Roman" w:cs="Times New Roman"/>
          <w:sz w:val="22"/>
          <w:szCs w:val="22"/>
        </w:rPr>
      </w:pPr>
      <w:bookmarkStart w:id="21" w:name="_Toc71696602"/>
      <w:r w:rsidRPr="00386FFE">
        <w:rPr>
          <w:rFonts w:eastAsia="Times New Roman" w:cs="Times New Roman"/>
          <w:sz w:val="22"/>
          <w:szCs w:val="22"/>
        </w:rPr>
        <w:t>Penelitian Terdahulu</w:t>
      </w:r>
      <w:bookmarkEnd w:id="21"/>
      <w:r w:rsidRPr="00386FFE">
        <w:rPr>
          <w:rFonts w:eastAsia="Times New Roman" w:cs="Times New Roman"/>
          <w:sz w:val="22"/>
          <w:szCs w:val="22"/>
        </w:rPr>
        <w:t xml:space="preserve"> </w:t>
      </w:r>
    </w:p>
    <w:p w:rsidR="00F55BCD" w:rsidRPr="00386FFE" w:rsidRDefault="00F55BCD" w:rsidP="00F55BCD">
      <w:pPr>
        <w:spacing w:after="120"/>
        <w:ind w:firstLine="709"/>
        <w:jc w:val="both"/>
        <w:rPr>
          <w:rFonts w:ascii="Times New Roman" w:hAnsi="Times New Roman" w:cs="Times New Roman"/>
        </w:rPr>
      </w:pPr>
      <w:r w:rsidRPr="00386FFE">
        <w:rPr>
          <w:rFonts w:ascii="Times New Roman" w:hAnsi="Times New Roman" w:cs="Times New Roman"/>
        </w:rPr>
        <w:t>Terdapat tinjauan atau penelitian terdahulu yang menjadi landasan dilakukannya penelitian ini, yaitu:</w:t>
      </w:r>
    </w:p>
    <w:p w:rsidR="00F55BCD" w:rsidRPr="00386FFE" w:rsidRDefault="00F55BCD" w:rsidP="00F55BCD">
      <w:pPr>
        <w:pStyle w:val="ListParagraph"/>
        <w:numPr>
          <w:ilvl w:val="0"/>
          <w:numId w:val="12"/>
        </w:numPr>
        <w:spacing w:after="120"/>
        <w:ind w:left="284" w:hanging="284"/>
        <w:jc w:val="both"/>
        <w:rPr>
          <w:rFonts w:ascii="Times New Roman" w:hAnsi="Times New Roman" w:cs="Times New Roman"/>
        </w:rPr>
      </w:pPr>
      <w:r w:rsidRPr="00386FFE">
        <w:rPr>
          <w:rFonts w:ascii="Times New Roman" w:hAnsi="Times New Roman" w:cs="Times New Roman"/>
        </w:rPr>
        <w:lastRenderedPageBreak/>
        <w:t xml:space="preserve">Nugroho, Sunuharjo, dan Ruhana (2017), dalam penelitiannya yang berjudul “Pengaruh Iklim Organisasi BPS dan Stres Kerja Terhadap Kinerja Karyawan Studi pada karyawan Badan Pusat Statistik (BPS) Kabupaten Kediri” menggunakan seluruh karyawan Badan Pusat Statistik Kabupaten Kediri yang berjumlah 39 karyawan sebagai populasi penelitian ini. Penelitian ini menggunakan teknik sampling jenuh dikarenakan jumlah populasi kurang dari 100. Jenis penelitian yang dilakukan adalah penelitian pejelasan </w:t>
      </w:r>
      <w:r w:rsidRPr="00386FFE">
        <w:rPr>
          <w:rFonts w:ascii="Times New Roman" w:hAnsi="Times New Roman" w:cs="Times New Roman"/>
          <w:i/>
        </w:rPr>
        <w:t>(explanatory research)</w:t>
      </w:r>
      <w:r w:rsidRPr="00386FFE">
        <w:rPr>
          <w:rFonts w:ascii="Times New Roman" w:hAnsi="Times New Roman" w:cs="Times New Roman"/>
        </w:rPr>
        <w:t xml:space="preserve"> dengan menggunakan pendekatan kuantitatif. Teknik pengumpulan data yaitu dengan kuesioner. Pengujian instrumen data dilakukan dengan menggunakan analisis deskriptif dan analisis statistik inferensial. Hasil pengujian menunjukkan bahwa iklim organisasi BPS dan stres kerja berpengaruh signifikan secara simultan terhadap kinerja karyawan. Iklim organisasi BPS berpengaruh signifikan secara parsial terhadap kinerja karyawan. Stres kerja tidak berpengaruh signifikan secara parsial terhadap kinerja karyawan.</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eastAsia="Times New Roman" w:hAnsi="Times New Roman" w:cs="Times New Roman"/>
        </w:rPr>
        <w:t xml:space="preserve">Prabowo (2020), dengan judul penelitiannya “Pengaruh Gaya Kepemimpinan Transformasional, Motivasi Kerja, dan Disiplin Kerja Terhadap Kinerja Karyawan pada Kantor PDAM Pusat di Lamongan” menggunakan 55 karyawan </w:t>
      </w:r>
      <w:r w:rsidRPr="00386FFE">
        <w:rPr>
          <w:rFonts w:ascii="Times New Roman" w:hAnsi="Times New Roman" w:cs="Times New Roman"/>
        </w:rPr>
        <w:t>sebagai populasi penelitian ini</w:t>
      </w:r>
      <w:r w:rsidRPr="00386FFE">
        <w:rPr>
          <w:rFonts w:ascii="Times New Roman" w:eastAsia="Times New Roman" w:hAnsi="Times New Roman" w:cs="Times New Roman"/>
        </w:rPr>
        <w:t xml:space="preserve">. Teknik pengumpulan data pada penelitian ini menggunakan kuisioner dan wawancara. Teknik analisis data yang digunakan yaitu analisis regresi berganda. Selain itu penelitian ini menggunakan teknik uji T dan uji F. Hasil Penelitian menunjukkan bahwa: (1) Gaya kepemimpinan </w:t>
      </w:r>
      <w:proofErr w:type="gramStart"/>
      <w:r w:rsidRPr="00386FFE">
        <w:rPr>
          <w:rFonts w:ascii="Times New Roman" w:eastAsia="Times New Roman" w:hAnsi="Times New Roman" w:cs="Times New Roman"/>
        </w:rPr>
        <w:t>transformasional  berpengaruh</w:t>
      </w:r>
      <w:proofErr w:type="gramEnd"/>
      <w:r w:rsidRPr="00386FFE">
        <w:rPr>
          <w:rFonts w:ascii="Times New Roman" w:eastAsia="Times New Roman" w:hAnsi="Times New Roman" w:cs="Times New Roman"/>
        </w:rPr>
        <w:t xml:space="preserve"> signifikan terhadap kinerja karyawan. (2) Motivasi kerja berpengaruh signifikan terhadap kinerja karyawan. (3) Disiplin kerja berpengaruh signifikan terhadap kinerja karyawan. (4) Gaya kepemimpinan transformasional, motivasi kerja, dan disiplin kerja berpengaruh signifikan secara simultan terhadap kinerja karyawan.</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 xml:space="preserve">Chandra dan Adriansyah (2017), dalam penelitiannya yang berjudul “Pengaruh Beban Kerja dan Stres Kerja terhadap Kinerja Karyawan pada PT. Mega Auto Central Finance Cabang di Langsa” menggunakan 45 orang sebagai populasi penelitian ini. Metode penelitian menggunakan adalah observasi, wawancara dan kuisioner. </w:t>
      </w:r>
      <w:proofErr w:type="gramStart"/>
      <w:r w:rsidRPr="00386FFE">
        <w:rPr>
          <w:rFonts w:ascii="Times New Roman" w:hAnsi="Times New Roman" w:cs="Times New Roman"/>
        </w:rPr>
        <w:t>metode</w:t>
      </w:r>
      <w:proofErr w:type="gramEnd"/>
      <w:r w:rsidRPr="00386FFE">
        <w:rPr>
          <w:rFonts w:ascii="Times New Roman" w:hAnsi="Times New Roman" w:cs="Times New Roman"/>
        </w:rPr>
        <w:t xml:space="preserve"> analisis yang digunakan adalah regresi linier berganda. Berdasarkan hasil penelitian diketahui beban kerja berpengaruh negatif terhadap kinerja dan stres kerja berpengaruh positif terhadap kinerja karyawan, dan Hasil Uji t diperoleh pada variabel beban kerja berpengaruh tidak signifikan terhadap kinerja dan stres kerja berpengaruh signifikan terhadap kinerja. Selanjutnya, hasil uji F diketahui bahwa secara bersama-sama beban kerja dan stres kerja berpengaruh signifikan terhadap kinerja karyawan pada PT. Mega Auto Central Cabang di Langsa. </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Rohmah (2016), dengan judul penelitiannya “Pengaruh Gaya Kepemimpinan, Stres Kerja, dan Disiplin Kerja Terhadap Kinerja Karyawan di Koperasi Surya Tani Persada” menggunakan 50 orang kayawan sebagai populasi penelitian ini. Jenis penelitian ini adalah kuantitatif dengan menggunakan metode analisis regresi linier berganda. Hasil yang diperoleh dari penelitian ini adalah variabel gaya kepemimpinan, stres kerja dan displin kerja secara bersamaan berpengaruh positif terhadap kinerja karyawan sebesar 70</w:t>
      </w:r>
      <w:proofErr w:type="gramStart"/>
      <w:r w:rsidRPr="00386FFE">
        <w:rPr>
          <w:rFonts w:ascii="Times New Roman" w:hAnsi="Times New Roman" w:cs="Times New Roman"/>
        </w:rPr>
        <w:t>,8</w:t>
      </w:r>
      <w:proofErr w:type="gramEnd"/>
      <w:r w:rsidRPr="00386FFE">
        <w:rPr>
          <w:rFonts w:ascii="Times New Roman" w:hAnsi="Times New Roman" w:cs="Times New Roman"/>
        </w:rPr>
        <w:t>% sedangkan sisanya dipengaruhi oleh variabel lain di luar penelitian ini sebesar 29,2%.</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 xml:space="preserve">Christy dan Amalia (2017), dengan judul penelitiannya “Pengaruh Stres Kerja Terhadap Kinerja Karyawan pada bagian produksi PT. Catur Kartika Jaya” menggunakan seluruh karyawan bagian produksi PT. Catur Kartika Jaya sebagai populasi penelitian ini. Melalui analisis regresi linier berganda dapat diketahui bahwa antara stres kerja dan kinerja karyawan bagian produksi PT Catur Kartika Jaya memiliki hubungan negatif dan signifikan dengan nilai korelasi -0,642. Selain itu </w:t>
      </w:r>
      <w:r w:rsidRPr="00386FFE">
        <w:rPr>
          <w:rFonts w:ascii="Times New Roman" w:hAnsi="Times New Roman" w:cs="Times New Roman"/>
        </w:rPr>
        <w:lastRenderedPageBreak/>
        <w:t>stres kerja memiliki pengaruh sebesar 41</w:t>
      </w:r>
      <w:proofErr w:type="gramStart"/>
      <w:r w:rsidRPr="00386FFE">
        <w:rPr>
          <w:rFonts w:ascii="Times New Roman" w:hAnsi="Times New Roman" w:cs="Times New Roman"/>
        </w:rPr>
        <w:t>,2</w:t>
      </w:r>
      <w:proofErr w:type="gramEnd"/>
      <w:r w:rsidRPr="00386FFE">
        <w:rPr>
          <w:rFonts w:ascii="Times New Roman" w:hAnsi="Times New Roman" w:cs="Times New Roman"/>
        </w:rPr>
        <w:t>% terhadap kinerja karyawan bagian produksi di PT Catur Kartika Jaya Bandung.</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Chandra dan Setiawan (2018), dengan judul penelitinanya “Pengaruh Lingkungan Kerja dan Iklim Organisasi terhadap Kinerja Karyawan PT. Diantri” menggunakan seluruh karyawan PT Diantri yakni sebanyak 88 karyawan sebagai populasi penelitian ini. Teknik pengolahan data yang digunakan yaitu, statistik desksriptif, distribusi frekuensi, distribusi mean, standard deviasi, uji validitas dan reliabilitas. Berdasarkan hasil penelitian yang dilakukan, dapat disimpulkan bahwa, lingkungan kerja dan iklim organisasi berpengaruh terhadap kinerja karyawan pada PT. Diantri.</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Sazly dan Ardiani (2019), dalam penelitiannya yang berjudul “Pengaruh Kepemimpinan Transformasional Terhadap Kinerja Pegawai pada Kantor Kecamatan Cengkareng Jakarta Barat” menggunakan 44 responden sebagai populasi penelitian ini. Metode pengumpulan data dalam penelitian ini adalah Metode Studi Pustaka. Uji instrument penelitian ini menggunakan uji validitas dan uji reabilitas. Berdasarkan hasil penelitian yang telah dilakukan dapat di ketahui bahwa, Kepala Kantor Kecamatan Cengkareng harus meningkatkan kualitas kepemimpinan transformasionalnya, karena kepemimpinan transformasional tersebut mempengaruhi para bawahannya sebesar 34</w:t>
      </w:r>
      <w:proofErr w:type="gramStart"/>
      <w:r w:rsidRPr="00386FFE">
        <w:rPr>
          <w:rFonts w:ascii="Times New Roman" w:hAnsi="Times New Roman" w:cs="Times New Roman"/>
        </w:rPr>
        <w:t>,4</w:t>
      </w:r>
      <w:proofErr w:type="gramEnd"/>
      <w:r w:rsidRPr="00386FFE">
        <w:rPr>
          <w:rFonts w:ascii="Times New Roman" w:hAnsi="Times New Roman" w:cs="Times New Roman"/>
        </w:rPr>
        <w:t>%. Selain itu, harus diperhatikan pula tingkat intelektualitas, kecakapan, pengalaman, kesungguhan, kecukupan waktu, lingkungan dan komitmen organisasi serta tingkat kompensasi yang diterima pegawai tersebut, karena memberikan konstribusi sebesar 65</w:t>
      </w:r>
      <w:proofErr w:type="gramStart"/>
      <w:r w:rsidRPr="00386FFE">
        <w:rPr>
          <w:rFonts w:ascii="Times New Roman" w:hAnsi="Times New Roman" w:cs="Times New Roman"/>
        </w:rPr>
        <w:t>,6</w:t>
      </w:r>
      <w:proofErr w:type="gramEnd"/>
      <w:r w:rsidRPr="00386FFE">
        <w:rPr>
          <w:rFonts w:ascii="Times New Roman" w:hAnsi="Times New Roman" w:cs="Times New Roman"/>
        </w:rPr>
        <w:t xml:space="preserve"> % terhadap kinerja pegawai .</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 xml:space="preserve">Lauda, Brahmasari, dan Kusmaningtyas (2018), dalam penelitiannya yang berjudul “Pengaruh </w:t>
      </w:r>
      <w:r w:rsidRPr="00386FFE">
        <w:rPr>
          <w:rFonts w:ascii="Times New Roman" w:hAnsi="Times New Roman" w:cs="Times New Roman"/>
          <w:i/>
        </w:rPr>
        <w:t>Tranformasional Leadership</w:t>
      </w:r>
      <w:r w:rsidRPr="00386FFE">
        <w:rPr>
          <w:rFonts w:ascii="Times New Roman" w:hAnsi="Times New Roman" w:cs="Times New Roman"/>
        </w:rPr>
        <w:t xml:space="preserve">, Iklim Organisasi, Stres Kerja, Terhadap Kompetensi Motivasi Kerja dan Kinerja Guru SMP Negeri di Provinsi Sulawesi Barat” menggunakan sebesar 161 responden sebagai populasi penelitian ini. Teknik analisis data yang digunakan yaitu statistik deskriptif dan pengujian terhadap hipotesis yang bersangkutan digunakan pemodelan analisis persamaan struktural </w:t>
      </w:r>
      <w:r w:rsidRPr="00386FFE">
        <w:rPr>
          <w:rFonts w:ascii="Times New Roman" w:hAnsi="Times New Roman" w:cs="Times New Roman"/>
          <w:i/>
        </w:rPr>
        <w:t>Structure Equation Modelling</w:t>
      </w:r>
      <w:r w:rsidRPr="00386FFE">
        <w:rPr>
          <w:rFonts w:ascii="Times New Roman" w:hAnsi="Times New Roman" w:cs="Times New Roman"/>
        </w:rPr>
        <w:t xml:space="preserve"> (SEM). Berdasarkan penelitian tersebut dapat diketahui bahwa: (1) Stres kerja berpengaruh negatif dan signifikan terhadap kompetensi guru. (2) Motivasi berpengaruh dan signifikan terhadap kompetensi guru. (3) Stres kerja berpengaruh negatif dan signifikan terhadap kinerja guru dengan nilai koefisien sebesar -1.435, artinya jika stres kerja naik maka kinerja guru </w:t>
      </w:r>
      <w:proofErr w:type="gramStart"/>
      <w:r w:rsidRPr="00386FFE">
        <w:rPr>
          <w:rFonts w:ascii="Times New Roman" w:hAnsi="Times New Roman" w:cs="Times New Roman"/>
        </w:rPr>
        <w:t>akan</w:t>
      </w:r>
      <w:proofErr w:type="gramEnd"/>
      <w:r w:rsidRPr="00386FFE">
        <w:rPr>
          <w:rFonts w:ascii="Times New Roman" w:hAnsi="Times New Roman" w:cs="Times New Roman"/>
        </w:rPr>
        <w:t xml:space="preserve"> turun begitu juga sebaliknya jika stres kerja turun maka kinerja guru akan naik. (4) Motivasi kerja berpengaruh dan signifikan terhadap kinerja guru. (5) Kompetensi guru berpengaruh dan signifikan terhadap kinerja guru.</w:t>
      </w:r>
    </w:p>
    <w:p w:rsidR="00F55BCD" w:rsidRPr="00386FFE" w:rsidRDefault="00F55BCD" w:rsidP="00F55BCD">
      <w:pPr>
        <w:pStyle w:val="ListParagraph"/>
        <w:numPr>
          <w:ilvl w:val="0"/>
          <w:numId w:val="12"/>
        </w:numPr>
        <w:tabs>
          <w:tab w:val="left" w:pos="360"/>
        </w:tabs>
        <w:spacing w:after="120"/>
        <w:ind w:left="284" w:right="360" w:hanging="284"/>
        <w:jc w:val="both"/>
        <w:rPr>
          <w:rFonts w:ascii="Times New Roman" w:eastAsia="Times New Roman" w:hAnsi="Times New Roman" w:cs="Times New Roman"/>
        </w:rPr>
      </w:pPr>
      <w:r w:rsidRPr="00386FFE">
        <w:rPr>
          <w:rFonts w:ascii="Times New Roman" w:hAnsi="Times New Roman" w:cs="Times New Roman"/>
        </w:rPr>
        <w:t xml:space="preserve">Bambang dan Sunuharyo (2017), dengan judul penelitiannya “Pengaruh Iklim Organisasi dan Budaya Organisasi </w:t>
      </w:r>
      <w:proofErr w:type="gramStart"/>
      <w:r w:rsidRPr="00386FFE">
        <w:rPr>
          <w:rFonts w:ascii="Times New Roman" w:hAnsi="Times New Roman" w:cs="Times New Roman"/>
        </w:rPr>
        <w:t>Terhadap  Kinerja</w:t>
      </w:r>
      <w:proofErr w:type="gramEnd"/>
      <w:r w:rsidRPr="00386FFE">
        <w:rPr>
          <w:rFonts w:ascii="Times New Roman" w:hAnsi="Times New Roman" w:cs="Times New Roman"/>
        </w:rPr>
        <w:t xml:space="preserve"> Karyawan pada PT.PG Krebet Baru Malang”. Metode penelitian ini menggunakan pendekatan kuantitatif dengan 69 orang sebagai sampel penelitian ini. Penulis melakukan pеngumpulan data dengan kuеsionеr dan rеgrеsi liniеr bеrganda adalah analisis data yang digunakannya. Berdasarkan pengujian variabel secara parsial (uji t) iklim organisasi dan budaya organisasi berpengaruh signifikan terhadap kinerja karyawan (Y). Hal ini dapat dibuktikan bahwa variabel iklim organisasi dengan hasil perhitungan t hitung 2,234 &gt; 1,996 t tabel dan nilai sig 0,029 &lt; α (0</w:t>
      </w:r>
      <w:proofErr w:type="gramStart"/>
      <w:r w:rsidRPr="00386FFE">
        <w:rPr>
          <w:rFonts w:ascii="Times New Roman" w:hAnsi="Times New Roman" w:cs="Times New Roman"/>
        </w:rPr>
        <w:t>,05</w:t>
      </w:r>
      <w:proofErr w:type="gramEnd"/>
      <w:r w:rsidRPr="00386FFE">
        <w:rPr>
          <w:rFonts w:ascii="Times New Roman" w:hAnsi="Times New Roman" w:cs="Times New Roman"/>
        </w:rPr>
        <w:t>) . Sedangkan untuk budaya organisasi didapat hasil perhitungan t hitung 3,396 &gt; t tabel 1,996 dan juga nilai sig 0,001 &lt; (0</w:t>
      </w:r>
      <w:proofErr w:type="gramStart"/>
      <w:r w:rsidRPr="00386FFE">
        <w:rPr>
          <w:rFonts w:ascii="Times New Roman" w:hAnsi="Times New Roman" w:cs="Times New Roman"/>
        </w:rPr>
        <w:t>,05</w:t>
      </w:r>
      <w:proofErr w:type="gramEnd"/>
      <w:r w:rsidRPr="00386FFE">
        <w:rPr>
          <w:rFonts w:ascii="Times New Roman" w:hAnsi="Times New Roman" w:cs="Times New Roman"/>
        </w:rPr>
        <w:t>). Selanjutnya, berdasarkan pengujian secara simultan diperoleh variabel bebas iklim organisasi dan budaya organisasi mempunyai pengaruh signifikan secara simultan terhadap kinerja karyawan di PT.PG Krebet Baru Malang, hal ini dapat dibuktikan bahwa nilai F hitung = 51,272 &gt; F tabel = 3</w:t>
      </w:r>
      <w:proofErr w:type="gramStart"/>
      <w:r w:rsidRPr="00386FFE">
        <w:rPr>
          <w:rFonts w:ascii="Times New Roman" w:hAnsi="Times New Roman" w:cs="Times New Roman"/>
        </w:rPr>
        <w:t>,13</w:t>
      </w:r>
      <w:proofErr w:type="gramEnd"/>
      <w:r w:rsidRPr="00386FFE">
        <w:rPr>
          <w:rFonts w:ascii="Times New Roman" w:hAnsi="Times New Roman" w:cs="Times New Roman"/>
        </w:rPr>
        <w:t xml:space="preserve"> atau nilai sig f (0,000) &lt; α (0,05). </w:t>
      </w:r>
    </w:p>
    <w:p w:rsidR="00F55BCD" w:rsidRPr="007720C5" w:rsidRDefault="00F55BCD" w:rsidP="00F55BCD">
      <w:pPr>
        <w:pStyle w:val="ListParagraph"/>
        <w:numPr>
          <w:ilvl w:val="0"/>
          <w:numId w:val="12"/>
        </w:numPr>
        <w:tabs>
          <w:tab w:val="left" w:pos="360"/>
        </w:tabs>
        <w:spacing w:after="120"/>
        <w:ind w:left="284" w:right="360" w:hanging="284"/>
        <w:jc w:val="both"/>
        <w:rPr>
          <w:rFonts w:ascii="Times New Roman" w:hAnsi="Times New Roman" w:cs="Times New Roman"/>
        </w:rPr>
      </w:pPr>
      <w:r w:rsidRPr="00386FFE">
        <w:rPr>
          <w:rFonts w:ascii="Times New Roman" w:hAnsi="Times New Roman" w:cs="Times New Roman"/>
        </w:rPr>
        <w:lastRenderedPageBreak/>
        <w:t>Siswatiningsih, Raharjo, dan Prasetya (2018), dengan judul penelitiannya “Pengaruh Kepemimpinan Transformasional dan Transaksional Terhadap Budaya Organisasi, Motivasi Kerja, Komitmen Organisasional dan Kinerja Karyawan”. Data pada penelitian ini diperoleh dengan menyebarkan kuesioner sebesar 130 kuisioner. Teknik analisis statistik dalam penelitian ini menggunakan Structural Equation Model (SEM). Berdasarkan hasil penelitian, dapat diketahui bahwa (1) Terdapat pengaruh yang signifikan antara kepemimpinan transformasional terhadap budaya organisasi. (2)Terdapat pengaruh yang signifikan antara kepemimpinan transaksional dengan budaya organisasi. (3) Terdapat pengaruh yang tidak signifikan antara kepemimpian transformasional dengan motivasi kerja. (4) Terdapat pengaruh yang tidak signifikan antara kepemimpian transaksional dengan motivasi kerja. (5) Terdapat pengaruh yang signifikan antara kepemimpinan transformasional terhadap komitmen organisasional. (6) Terdapat pengaruh yang tidak signifikan antara kepemimpinan transaksional terhadap komitmen organisasional. (7) Terdapat pengaruh yang tidak signifikan antara kepemimpinan transformasional terhadap kinerja karywan</w:t>
      </w:r>
      <w:bookmarkStart w:id="22" w:name="_Toc71696603"/>
      <w:r w:rsidRPr="00386FFE">
        <w:rPr>
          <w:rFonts w:ascii="Times New Roman" w:hAnsi="Times New Roman" w:cs="Times New Roman"/>
        </w:rPr>
        <w:t>.</w:t>
      </w:r>
    </w:p>
    <w:p w:rsidR="00F55BCD" w:rsidRPr="007720C5" w:rsidRDefault="00F55BCD" w:rsidP="00F55BCD">
      <w:pPr>
        <w:pStyle w:val="Heading2"/>
      </w:pPr>
      <w:r w:rsidRPr="00386FFE">
        <w:t>2.7 Kerangka Konseptual</w:t>
      </w:r>
      <w:bookmarkEnd w:id="22"/>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Berdasarkan  rumusan  masalah  dan  kajian  pustaka  yang  telah  dijelaskan  maka  digambarkan  kerangka  konseptual  penelitian sebagai berikut: </w:t>
      </w:r>
    </w:p>
    <w:p w:rsidR="00F55BCD" w:rsidRPr="00386FFE" w:rsidRDefault="00F55BCD" w:rsidP="00F55BCD">
      <w:pPr>
        <w:tabs>
          <w:tab w:val="left" w:pos="6169"/>
        </w:tabs>
        <w:spacing w:after="120"/>
        <w:rPr>
          <w:rFonts w:ascii="Times New Roman" w:hAnsi="Times New Roman" w:cs="Times New Roman"/>
          <w:b/>
        </w:rPr>
      </w:pPr>
      <w:r>
        <w:rPr>
          <w:rFonts w:ascii="Times New Roman" w:hAnsi="Times New Roman" w:cs="Times New Roman"/>
          <w:b/>
          <w:noProof/>
        </w:rPr>
        <w:pict>
          <v:group id="_x0000_s1026" style="position:absolute;margin-left:7.35pt;margin-top:24.45pt;width:370.5pt;height:232.3pt;z-index:251660288" coordorigin="1848,2190" coordsize="7410,4646">
            <v:rect id="_x0000_s1027" style="position:absolute;left:1848;top:2190;width:2685;height:1155">
              <v:textbox style="mso-next-textbox:#_x0000_s1027">
                <w:txbxContent>
                  <w:p w:rsidR="00F55BCD" w:rsidRPr="00306E39" w:rsidRDefault="00F55BCD" w:rsidP="00F55BCD">
                    <w:pPr>
                      <w:jc w:val="center"/>
                      <w:rPr>
                        <w:rFonts w:ascii="Times New Roman" w:hAnsi="Times New Roman" w:cs="Times New Roman"/>
                        <w:sz w:val="24"/>
                        <w:szCs w:val="24"/>
                      </w:rPr>
                    </w:pPr>
                    <w:r w:rsidRPr="00306E39">
                      <w:rPr>
                        <w:rFonts w:ascii="Times New Roman" w:hAnsi="Times New Roman" w:cs="Times New Roman"/>
                        <w:sz w:val="24"/>
                        <w:szCs w:val="24"/>
                      </w:rPr>
                      <w:t>Kepemimpinan</w:t>
                    </w:r>
                  </w:p>
                  <w:p w:rsidR="00F55BCD" w:rsidRPr="00306E39" w:rsidRDefault="00F55BCD" w:rsidP="00F55BCD">
                    <w:pPr>
                      <w:jc w:val="center"/>
                      <w:rPr>
                        <w:rFonts w:ascii="Times New Roman" w:hAnsi="Times New Roman" w:cs="Times New Roman"/>
                        <w:sz w:val="24"/>
                        <w:szCs w:val="24"/>
                      </w:rPr>
                    </w:pPr>
                    <w:r w:rsidRPr="00306E39">
                      <w:rPr>
                        <w:rFonts w:ascii="Times New Roman" w:hAnsi="Times New Roman" w:cs="Times New Roman"/>
                        <w:sz w:val="24"/>
                        <w:szCs w:val="24"/>
                      </w:rPr>
                      <w:t>Transformasional (X1)</w:t>
                    </w:r>
                  </w:p>
                </w:txbxContent>
              </v:textbox>
            </v:rect>
            <v:rect id="_x0000_s1028" style="position:absolute;left:1848;top:5681;width:2685;height:1155">
              <v:textbox style="mso-next-textbox:#_x0000_s1028">
                <w:txbxContent>
                  <w:p w:rsidR="00F55BCD" w:rsidRPr="00D11DC4" w:rsidRDefault="00F55BCD" w:rsidP="00F55BCD">
                    <w:pPr>
                      <w:jc w:val="center"/>
                      <w:rPr>
                        <w:rFonts w:ascii="Times New Roman" w:hAnsi="Times New Roman" w:cs="Times New Roman"/>
                        <w:sz w:val="24"/>
                        <w:szCs w:val="24"/>
                      </w:rPr>
                    </w:pPr>
                    <w:r w:rsidRPr="00D11DC4">
                      <w:rPr>
                        <w:rFonts w:ascii="Times New Roman" w:hAnsi="Times New Roman" w:cs="Times New Roman"/>
                        <w:sz w:val="24"/>
                        <w:szCs w:val="24"/>
                      </w:rPr>
                      <w:t>Stres</w:t>
                    </w:r>
                  </w:p>
                  <w:p w:rsidR="00F55BCD" w:rsidRPr="00D11DC4" w:rsidRDefault="00F55BCD" w:rsidP="00F55BCD">
                    <w:pPr>
                      <w:jc w:val="center"/>
                      <w:rPr>
                        <w:rFonts w:ascii="Times New Roman" w:hAnsi="Times New Roman" w:cs="Times New Roman"/>
                        <w:sz w:val="24"/>
                        <w:szCs w:val="24"/>
                      </w:rPr>
                    </w:pPr>
                    <w:r w:rsidRPr="00D11DC4">
                      <w:rPr>
                        <w:rFonts w:ascii="Times New Roman" w:hAnsi="Times New Roman" w:cs="Times New Roman"/>
                        <w:sz w:val="24"/>
                        <w:szCs w:val="24"/>
                      </w:rPr>
                      <w:t>Kerja (X3)</w:t>
                    </w:r>
                  </w:p>
                </w:txbxContent>
              </v:textbox>
            </v:rect>
            <v:rect id="_x0000_s1029" style="position:absolute;left:1848;top:3961;width:2685;height:1155">
              <v:textbox style="mso-next-textbox:#_x0000_s1029">
                <w:txbxContent>
                  <w:p w:rsidR="00F55BCD" w:rsidRDefault="00F55BCD" w:rsidP="00F55BCD">
                    <w:pPr>
                      <w:jc w:val="center"/>
                      <w:rPr>
                        <w:rFonts w:ascii="Times New Roman" w:hAnsi="Times New Roman" w:cs="Times New Roman"/>
                        <w:sz w:val="24"/>
                        <w:szCs w:val="24"/>
                      </w:rPr>
                    </w:pPr>
                    <w:r w:rsidRPr="00306E39">
                      <w:rPr>
                        <w:rFonts w:ascii="Times New Roman" w:hAnsi="Times New Roman" w:cs="Times New Roman"/>
                        <w:sz w:val="24"/>
                        <w:szCs w:val="24"/>
                      </w:rPr>
                      <w:t>Iklim</w:t>
                    </w:r>
                  </w:p>
                  <w:p w:rsidR="00F55BCD" w:rsidRPr="00306E39" w:rsidRDefault="00F55BCD" w:rsidP="00F55BCD">
                    <w:pPr>
                      <w:jc w:val="center"/>
                      <w:rPr>
                        <w:rFonts w:ascii="Times New Roman" w:hAnsi="Times New Roman" w:cs="Times New Roman"/>
                        <w:sz w:val="24"/>
                        <w:szCs w:val="24"/>
                      </w:rPr>
                    </w:pPr>
                    <w:r w:rsidRPr="00306E39">
                      <w:rPr>
                        <w:rFonts w:ascii="Times New Roman" w:hAnsi="Times New Roman" w:cs="Times New Roman"/>
                        <w:sz w:val="24"/>
                        <w:szCs w:val="24"/>
                      </w:rPr>
                      <w:t>Organisasi (X2)</w:t>
                    </w:r>
                  </w:p>
                </w:txbxContent>
              </v:textbox>
            </v:rect>
            <v:rect id="_x0000_s1030" style="position:absolute;left:6573;top:3921;width:2685;height:1155">
              <v:textbox style="mso-next-textbox:#_x0000_s1030">
                <w:txbxContent>
                  <w:p w:rsidR="00F55BCD" w:rsidRPr="00D11DC4" w:rsidRDefault="00F55BCD" w:rsidP="00F55BCD">
                    <w:pPr>
                      <w:jc w:val="center"/>
                      <w:rPr>
                        <w:rFonts w:ascii="Times New Roman" w:hAnsi="Times New Roman" w:cs="Times New Roman"/>
                        <w:sz w:val="24"/>
                        <w:szCs w:val="24"/>
                      </w:rPr>
                    </w:pPr>
                    <w:r w:rsidRPr="00D11DC4">
                      <w:rPr>
                        <w:rFonts w:ascii="Times New Roman" w:hAnsi="Times New Roman" w:cs="Times New Roman"/>
                        <w:sz w:val="24"/>
                        <w:szCs w:val="24"/>
                      </w:rPr>
                      <w:t>Kinerja</w:t>
                    </w:r>
                  </w:p>
                  <w:p w:rsidR="00F55BCD" w:rsidRPr="00D11DC4" w:rsidRDefault="00F55BCD" w:rsidP="00F55BCD">
                    <w:pPr>
                      <w:jc w:val="center"/>
                      <w:rPr>
                        <w:rFonts w:ascii="Times New Roman" w:hAnsi="Times New Roman" w:cs="Times New Roman"/>
                        <w:sz w:val="24"/>
                        <w:szCs w:val="24"/>
                      </w:rPr>
                    </w:pPr>
                    <w:r w:rsidRPr="00D11DC4">
                      <w:rPr>
                        <w:rFonts w:ascii="Times New Roman" w:hAnsi="Times New Roman" w:cs="Times New Roman"/>
                        <w:sz w:val="24"/>
                        <w:szCs w:val="24"/>
                      </w:rPr>
                      <w:t>Karyawan (Y)</w:t>
                    </w:r>
                  </w:p>
                </w:txbxContent>
              </v:textbox>
            </v:rect>
            <v:shapetype id="_x0000_t32" coordsize="21600,21600" o:spt="32" o:oned="t" path="m,l21600,21600e" filled="f">
              <v:path arrowok="t" fillok="f" o:connecttype="none"/>
              <o:lock v:ext="edit" shapetype="t"/>
            </v:shapetype>
            <v:shape id="_x0000_s1031" type="#_x0000_t32" style="position:absolute;left:4533;top:2778;width:1050;height:0" o:connectortype="straight">
              <v:stroke endarrow="block"/>
            </v:shape>
            <v:shape id="_x0000_s1032" type="#_x0000_t32" style="position:absolute;left:5433;top:4478;width:1140;height:0" o:connectortype="straight">
              <v:stroke endarrow="block"/>
            </v:shape>
            <v:shape id="_x0000_s1033" type="#_x0000_t32" style="position:absolute;left:4520;top:6260;width:1063;height:1" o:connectortype="straight">
              <v:stroke endarrow="block"/>
            </v:shape>
            <v:shape id="_x0000_s1034" type="#_x0000_t32" style="position:absolute;left:4533;top:4478;width:1140;height:0" o:connectortype="straight">
              <v:stroke endarrow="block"/>
            </v:shape>
            <v:shape id="_x0000_s1035" type="#_x0000_t32" style="position:absolute;left:5583;top:2778;width:0;height:1700" o:connectortype="straight"/>
            <v:shape id="_x0000_s1036" type="#_x0000_t32" style="position:absolute;left:5583;top:4478;width:1;height:1782" o:connectortype="straight"/>
          </v:group>
        </w:pict>
      </w:r>
    </w:p>
    <w:p w:rsidR="00F55BCD" w:rsidRPr="00386FFE" w:rsidRDefault="00F55BCD" w:rsidP="00F55BCD">
      <w:pPr>
        <w:tabs>
          <w:tab w:val="left" w:pos="3345"/>
          <w:tab w:val="center" w:pos="3969"/>
          <w:tab w:val="left" w:pos="6169"/>
        </w:tabs>
        <w:spacing w:after="120"/>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37" type="#_x0000_t202" style="position:absolute;margin-left:150.5pt;margin-top:9.6pt;width:26.65pt;height:18.3pt;z-index:251661312" filled="f" stroked="f" strokecolor="black [3213]">
            <v:textbox style="mso-next-textbox:#_x0000_s1037">
              <w:txbxContent>
                <w:p w:rsidR="00F55BCD" w:rsidRDefault="00F55BCD" w:rsidP="00F55BCD">
                  <w:r w:rsidRPr="006760F2">
                    <w:rPr>
                      <w:rFonts w:ascii="Times New Roman" w:hAnsi="Times New Roman" w:cs="Times New Roman"/>
                    </w:rPr>
                    <w:t>Hı</w:t>
                  </w:r>
                </w:p>
              </w:txbxContent>
            </v:textbox>
          </v:shape>
        </w:pict>
      </w:r>
      <w:r w:rsidRPr="00386FFE">
        <w:rPr>
          <w:rFonts w:ascii="Times New Roman" w:hAnsi="Times New Roman" w:cs="Times New Roman"/>
          <w:b/>
        </w:rPr>
        <w:t xml:space="preserve">                                                     </w:t>
      </w:r>
      <w:r w:rsidRPr="00386FFE">
        <w:rPr>
          <w:rFonts w:ascii="Times New Roman" w:hAnsi="Times New Roman" w:cs="Times New Roman"/>
          <w:b/>
        </w:rPr>
        <w:tab/>
      </w:r>
    </w:p>
    <w:p w:rsidR="00F55BCD" w:rsidRPr="00386FFE" w:rsidRDefault="00F55BCD" w:rsidP="00F55BCD">
      <w:pPr>
        <w:tabs>
          <w:tab w:val="left" w:pos="6169"/>
        </w:tabs>
        <w:spacing w:after="120"/>
        <w:jc w:val="center"/>
        <w:rPr>
          <w:rFonts w:ascii="Times New Roman" w:hAnsi="Times New Roman" w:cs="Times New Roman"/>
          <w:b/>
        </w:rPr>
      </w:pPr>
    </w:p>
    <w:p w:rsidR="00F55BCD" w:rsidRPr="00386FFE" w:rsidRDefault="00F55BCD" w:rsidP="00F55BCD">
      <w:pPr>
        <w:tabs>
          <w:tab w:val="left" w:pos="6169"/>
        </w:tabs>
        <w:spacing w:after="120"/>
        <w:jc w:val="center"/>
        <w:rPr>
          <w:rFonts w:ascii="Times New Roman" w:hAnsi="Times New Roman" w:cs="Times New Roman"/>
          <w:b/>
        </w:rPr>
      </w:pPr>
    </w:p>
    <w:p w:rsidR="00F55BCD" w:rsidRPr="00386FFE" w:rsidRDefault="00F55BCD" w:rsidP="00F55BCD">
      <w:pPr>
        <w:tabs>
          <w:tab w:val="left" w:pos="3210"/>
          <w:tab w:val="center" w:pos="3969"/>
          <w:tab w:val="left" w:pos="6169"/>
        </w:tabs>
        <w:spacing w:after="120"/>
        <w:rPr>
          <w:rFonts w:ascii="Times New Roman" w:hAnsi="Times New Roman" w:cs="Times New Roman"/>
        </w:rPr>
      </w:pPr>
      <w:r w:rsidRPr="00386FFE">
        <w:rPr>
          <w:rFonts w:ascii="Times New Roman" w:hAnsi="Times New Roman" w:cs="Times New Roman"/>
          <w:b/>
        </w:rPr>
        <w:tab/>
      </w:r>
      <w:r w:rsidRPr="00386FFE">
        <w:rPr>
          <w:rFonts w:ascii="Times New Roman" w:hAnsi="Times New Roman" w:cs="Times New Roman"/>
          <w:b/>
        </w:rPr>
        <w:tab/>
        <w:t xml:space="preserve">           </w:t>
      </w:r>
    </w:p>
    <w:p w:rsidR="00F55BCD" w:rsidRPr="00386FFE" w:rsidRDefault="00F55BCD" w:rsidP="00F55BCD">
      <w:pPr>
        <w:tabs>
          <w:tab w:val="left" w:pos="6169"/>
        </w:tabs>
        <w:spacing w:after="120"/>
        <w:jc w:val="center"/>
        <w:rPr>
          <w:rFonts w:ascii="Times New Roman" w:hAnsi="Times New Roman" w:cs="Times New Roman"/>
          <w:b/>
        </w:rPr>
      </w:pPr>
      <w:r>
        <w:rPr>
          <w:rFonts w:ascii="Times New Roman" w:hAnsi="Times New Roman" w:cs="Times New Roman"/>
          <w:b/>
          <w:noProof/>
        </w:rPr>
        <w:pict>
          <v:shape id="_x0000_s1038" type="#_x0000_t202" style="position:absolute;left:0;text-align:left;margin-left:198.6pt;margin-top:10.3pt;width:26.65pt;height:18.3pt;z-index:251662336" filled="f" stroked="f" strokecolor="black [3213]">
            <v:textbox style="mso-next-textbox:#_x0000_s1038">
              <w:txbxContent>
                <w:p w:rsidR="00F55BCD" w:rsidRDefault="00F55BCD" w:rsidP="00F55BCD">
                  <w:r>
                    <w:rPr>
                      <w:rFonts w:ascii="Times New Roman" w:hAnsi="Times New Roman" w:cs="Times New Roman"/>
                    </w:rPr>
                    <w:t>H₄</w:t>
                  </w:r>
                </w:p>
              </w:txbxContent>
            </v:textbox>
          </v:shape>
        </w:pict>
      </w:r>
      <w:r>
        <w:rPr>
          <w:rFonts w:ascii="Times New Roman" w:hAnsi="Times New Roman" w:cs="Times New Roman"/>
          <w:b/>
          <w:noProof/>
        </w:rPr>
        <w:pict>
          <v:shape id="_x0000_s1039" type="#_x0000_t202" style="position:absolute;left:0;text-align:left;margin-left:150.5pt;margin-top:10.3pt;width:26.65pt;height:18.3pt;z-index:251663360" filled="f" stroked="f" strokecolor="black [3213]">
            <v:textbox style="mso-next-textbox:#_x0000_s1039">
              <w:txbxContent>
                <w:p w:rsidR="00F55BCD" w:rsidRDefault="00F55BCD" w:rsidP="00F55BCD">
                  <w:r>
                    <w:rPr>
                      <w:rFonts w:ascii="Times New Roman" w:hAnsi="Times New Roman" w:cs="Times New Roman"/>
                    </w:rPr>
                    <w:t>H₂</w:t>
                  </w:r>
                </w:p>
              </w:txbxContent>
            </v:textbox>
          </v:shape>
        </w:pict>
      </w:r>
    </w:p>
    <w:p w:rsidR="00F55BCD" w:rsidRPr="00386FFE" w:rsidRDefault="00F55BCD" w:rsidP="00F55BCD">
      <w:pPr>
        <w:tabs>
          <w:tab w:val="left" w:pos="6169"/>
        </w:tabs>
        <w:spacing w:after="120"/>
        <w:jc w:val="center"/>
        <w:rPr>
          <w:rFonts w:ascii="Times New Roman" w:hAnsi="Times New Roman" w:cs="Times New Roman"/>
          <w:b/>
        </w:rPr>
      </w:pPr>
    </w:p>
    <w:p w:rsidR="00F55BCD" w:rsidRPr="00386FFE" w:rsidRDefault="00F55BCD" w:rsidP="00F55BCD">
      <w:pPr>
        <w:tabs>
          <w:tab w:val="left" w:pos="1080"/>
          <w:tab w:val="left" w:pos="3165"/>
        </w:tabs>
        <w:spacing w:after="120"/>
        <w:ind w:left="360"/>
        <w:rPr>
          <w:rFonts w:ascii="Times New Roman" w:hAnsi="Times New Roman" w:cs="Times New Roman"/>
        </w:rPr>
      </w:pPr>
      <w:r w:rsidRPr="00386FFE">
        <w:rPr>
          <w:rFonts w:ascii="Times New Roman" w:hAnsi="Times New Roman" w:cs="Times New Roman"/>
          <w:b/>
        </w:rPr>
        <w:tab/>
      </w:r>
      <w:r w:rsidRPr="00386FFE">
        <w:rPr>
          <w:rFonts w:ascii="Times New Roman" w:hAnsi="Times New Roman" w:cs="Times New Roman"/>
          <w:b/>
        </w:rPr>
        <w:tab/>
      </w:r>
    </w:p>
    <w:p w:rsidR="00F55BCD" w:rsidRPr="00386FFE" w:rsidRDefault="00F55BCD" w:rsidP="00F55BCD">
      <w:pPr>
        <w:tabs>
          <w:tab w:val="left" w:pos="1080"/>
        </w:tabs>
        <w:spacing w:after="120"/>
        <w:ind w:left="360"/>
        <w:jc w:val="center"/>
        <w:rPr>
          <w:rFonts w:ascii="Times New Roman" w:hAnsi="Times New Roman" w:cs="Times New Roman"/>
          <w:b/>
        </w:rPr>
      </w:pPr>
    </w:p>
    <w:p w:rsidR="00F55BCD" w:rsidRPr="00386FFE" w:rsidRDefault="00F55BCD" w:rsidP="00F55BCD">
      <w:pPr>
        <w:tabs>
          <w:tab w:val="left" w:pos="1080"/>
        </w:tabs>
        <w:spacing w:after="120"/>
        <w:ind w:left="360"/>
        <w:jc w:val="center"/>
        <w:rPr>
          <w:rFonts w:ascii="Times New Roman" w:hAnsi="Times New Roman" w:cs="Times New Roman"/>
          <w:b/>
        </w:rPr>
      </w:pPr>
      <w:r>
        <w:rPr>
          <w:rFonts w:ascii="Times New Roman" w:hAnsi="Times New Roman" w:cs="Times New Roman"/>
          <w:b/>
          <w:noProof/>
        </w:rPr>
        <w:pict>
          <v:shape id="_x0000_s1040" type="#_x0000_t202" style="position:absolute;left:0;text-align:left;margin-left:150.5pt;margin-top:14.1pt;width:26.65pt;height:18.3pt;z-index:251664384" filled="f" stroked="f" strokecolor="black [3213]">
            <v:textbox style="mso-next-textbox:#_x0000_s1040">
              <w:txbxContent>
                <w:p w:rsidR="00F55BCD" w:rsidRDefault="00F55BCD" w:rsidP="00F55BCD">
                  <w:r>
                    <w:rPr>
                      <w:rFonts w:ascii="Times New Roman" w:hAnsi="Times New Roman" w:cs="Times New Roman"/>
                    </w:rPr>
                    <w:t>H₃</w:t>
                  </w:r>
                </w:p>
              </w:txbxContent>
            </v:textbox>
          </v:shape>
        </w:pict>
      </w:r>
    </w:p>
    <w:p w:rsidR="00F55BCD" w:rsidRPr="00386FFE" w:rsidRDefault="00F55BCD" w:rsidP="00F55BCD">
      <w:pPr>
        <w:tabs>
          <w:tab w:val="left" w:pos="1080"/>
        </w:tabs>
        <w:spacing w:after="120"/>
        <w:rPr>
          <w:rFonts w:ascii="Times New Roman" w:hAnsi="Times New Roman" w:cs="Times New Roman"/>
          <w:b/>
        </w:rPr>
      </w:pPr>
    </w:p>
    <w:p w:rsidR="00F55BCD" w:rsidRPr="00386FFE" w:rsidRDefault="00F55BCD" w:rsidP="00F55BCD">
      <w:pPr>
        <w:tabs>
          <w:tab w:val="left" w:pos="1080"/>
        </w:tabs>
        <w:spacing w:after="120"/>
        <w:ind w:left="360"/>
        <w:jc w:val="center"/>
        <w:rPr>
          <w:rFonts w:ascii="Times New Roman" w:hAnsi="Times New Roman" w:cs="Times New Roman"/>
          <w:b/>
        </w:rPr>
      </w:pPr>
    </w:p>
    <w:p w:rsidR="00F55BCD" w:rsidRPr="00386FFE" w:rsidRDefault="00F55BCD" w:rsidP="00F55BCD">
      <w:pPr>
        <w:tabs>
          <w:tab w:val="left" w:pos="1080"/>
        </w:tabs>
        <w:spacing w:after="120"/>
        <w:ind w:left="360"/>
        <w:jc w:val="center"/>
        <w:rPr>
          <w:rFonts w:ascii="Times New Roman" w:hAnsi="Times New Roman" w:cs="Times New Roman"/>
          <w:b/>
        </w:rPr>
      </w:pPr>
    </w:p>
    <w:p w:rsidR="00F55BCD" w:rsidRPr="00386FFE" w:rsidRDefault="00F55BCD" w:rsidP="00F55BCD">
      <w:pPr>
        <w:tabs>
          <w:tab w:val="left" w:pos="1080"/>
        </w:tabs>
        <w:spacing w:after="120"/>
        <w:ind w:left="360"/>
        <w:jc w:val="center"/>
        <w:rPr>
          <w:rFonts w:ascii="Times New Roman" w:hAnsi="Times New Roman" w:cs="Times New Roman"/>
          <w:b/>
        </w:rPr>
      </w:pPr>
    </w:p>
    <w:p w:rsidR="00F55BCD" w:rsidRPr="00386FFE" w:rsidRDefault="00F55BCD" w:rsidP="00F55BCD">
      <w:pPr>
        <w:tabs>
          <w:tab w:val="left" w:pos="1080"/>
        </w:tabs>
        <w:spacing w:after="0"/>
        <w:ind w:left="360"/>
        <w:jc w:val="center"/>
        <w:rPr>
          <w:rFonts w:ascii="Times New Roman" w:hAnsi="Times New Roman" w:cs="Times New Roman"/>
          <w:b/>
        </w:rPr>
      </w:pPr>
      <w:r w:rsidRPr="00386FFE">
        <w:rPr>
          <w:rFonts w:ascii="Times New Roman" w:hAnsi="Times New Roman" w:cs="Times New Roman"/>
          <w:b/>
        </w:rPr>
        <w:t>Gambar 2.1</w:t>
      </w:r>
    </w:p>
    <w:p w:rsidR="00F55BCD" w:rsidRPr="00386FFE" w:rsidRDefault="00F55BCD" w:rsidP="00F55BCD">
      <w:pPr>
        <w:tabs>
          <w:tab w:val="left" w:pos="1080"/>
        </w:tabs>
        <w:spacing w:after="0"/>
        <w:ind w:left="360"/>
        <w:jc w:val="center"/>
        <w:rPr>
          <w:rFonts w:ascii="Times New Roman" w:hAnsi="Times New Roman" w:cs="Times New Roman"/>
          <w:b/>
        </w:rPr>
      </w:pPr>
      <w:r w:rsidRPr="00386FFE">
        <w:rPr>
          <w:rFonts w:ascii="Times New Roman" w:hAnsi="Times New Roman" w:cs="Times New Roman"/>
          <w:b/>
        </w:rPr>
        <w:t>Kerangka Konseptual</w:t>
      </w:r>
    </w:p>
    <w:p w:rsidR="00F55BCD" w:rsidRPr="00386FFE" w:rsidRDefault="00F55BCD" w:rsidP="00F55BCD">
      <w:pPr>
        <w:rPr>
          <w:rFonts w:ascii="Times New Roman" w:hAnsi="Times New Roman" w:cs="Times New Roman"/>
          <w:b/>
        </w:rPr>
      </w:pPr>
      <w:r w:rsidRPr="00386FFE">
        <w:rPr>
          <w:rFonts w:ascii="Times New Roman" w:hAnsi="Times New Roman" w:cs="Times New Roman"/>
          <w:b/>
        </w:rPr>
        <w:br w:type="page"/>
      </w:r>
    </w:p>
    <w:p w:rsidR="00F55BCD" w:rsidRPr="00386FFE" w:rsidRDefault="00F55BCD" w:rsidP="00F55BCD">
      <w:pPr>
        <w:pStyle w:val="Heading2"/>
        <w:numPr>
          <w:ilvl w:val="1"/>
          <w:numId w:val="17"/>
        </w:numPr>
        <w:spacing w:before="0" w:line="276" w:lineRule="auto"/>
        <w:rPr>
          <w:rFonts w:eastAsia="Times New Roman" w:cs="Times New Roman"/>
          <w:sz w:val="22"/>
          <w:szCs w:val="22"/>
        </w:rPr>
      </w:pPr>
      <w:bookmarkStart w:id="23" w:name="_Toc71696604"/>
      <w:r w:rsidRPr="00386FFE">
        <w:rPr>
          <w:rFonts w:cs="Times New Roman"/>
          <w:sz w:val="22"/>
          <w:szCs w:val="22"/>
        </w:rPr>
        <w:lastRenderedPageBreak/>
        <w:t>Hipotesis Penelitian</w:t>
      </w:r>
      <w:bookmarkEnd w:id="23"/>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Berdasarkan  rumusan  masalah  dan  kajian  pustaka  yang  telah  dijelaskan  sebelumnya  maka  dapat  dirumuskan  hipotesis  penelitian sebagai berikut:</w:t>
      </w:r>
    </w:p>
    <w:p w:rsidR="00F55BCD" w:rsidRPr="00386FFE" w:rsidRDefault="00F55BCD" w:rsidP="00F55BCD">
      <w:pPr>
        <w:pStyle w:val="Heading2"/>
        <w:numPr>
          <w:ilvl w:val="2"/>
          <w:numId w:val="17"/>
        </w:numPr>
        <w:spacing w:before="0" w:line="276" w:lineRule="auto"/>
        <w:rPr>
          <w:rFonts w:cs="Times New Roman"/>
          <w:sz w:val="22"/>
          <w:szCs w:val="22"/>
        </w:rPr>
      </w:pPr>
      <w:bookmarkStart w:id="24" w:name="_Toc71696605"/>
      <w:r w:rsidRPr="00386FFE">
        <w:rPr>
          <w:rFonts w:cs="Times New Roman"/>
          <w:sz w:val="22"/>
          <w:szCs w:val="22"/>
        </w:rPr>
        <w:t>Pengaruh Kepemimpinan Transformasional Terhadap Kinerja Karyawan</w:t>
      </w:r>
      <w:bookmarkEnd w:id="24"/>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Kepemimpinan transformasional yang diberikan kepada karyawan berisi tentang hal-hal yang terkait dengan pekerjaan yang dimiliki oleh setiap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Dalam kepemimpinan transformasional, karyawan dapat mengetahui karakter pimpinan yang dapat memberikan inspirasi kepada karyawannya.</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Tidak hanya itu, karyawan juga dapat termotivasi dari rangsangan yang diberikan oleh pimpinan dengan adanya kepemimpinan transformasional.</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Pendapat ini sejalan dengan penelitian yang dilakukan oleh Podungge (2018), dalam penelitiannya membuktikan bahwa terdapat pengaruh yang signifikan antara kepemiminan transformasional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Prabowo (2020), juga membuktikan bahwa secara parsial maupun secara simutan kepemimpinan transformasional berpengaruh signifikan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Sazly (2019) juga membuktikan bahwa terdapat pengaruh yang signifikan antara kepemimpinan transformasional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Sedangkan Siswatiningsih (2018) menyatakan dalam penelitiannya bahwa terdapat pengaruh tidak signifikan antara kepemimpinan transformasional terhadap kinerja karyawan.</w:t>
      </w:r>
      <w:proofErr w:type="gramEnd"/>
      <w:r w:rsidRPr="00386FFE">
        <w:rPr>
          <w:rFonts w:ascii="Times New Roman" w:hAnsi="Times New Roman" w:cs="Times New Roman"/>
        </w:rPr>
        <w:t xml:space="preserve"> </w:t>
      </w:r>
    </w:p>
    <w:p w:rsidR="00F55BCD" w:rsidRPr="00386FFE" w:rsidRDefault="00F55BCD" w:rsidP="00F55BCD">
      <w:pPr>
        <w:pStyle w:val="ListParagraph"/>
        <w:spacing w:after="120"/>
        <w:ind w:left="2268" w:hanging="2268"/>
        <w:jc w:val="both"/>
        <w:rPr>
          <w:rFonts w:ascii="Times New Roman" w:hAnsi="Times New Roman" w:cs="Times New Roman"/>
          <w:b/>
        </w:rPr>
      </w:pPr>
      <w:r w:rsidRPr="00386FFE">
        <w:rPr>
          <w:rFonts w:ascii="Times New Roman" w:hAnsi="Times New Roman" w:cs="Times New Roman"/>
          <w:b/>
        </w:rPr>
        <w:t xml:space="preserve">Hipotesis 1 (H1):  </w:t>
      </w:r>
      <w:proofErr w:type="gramStart"/>
      <w:r w:rsidRPr="00386FFE">
        <w:rPr>
          <w:rFonts w:ascii="Times New Roman" w:hAnsi="Times New Roman" w:cs="Times New Roman"/>
          <w:b/>
        </w:rPr>
        <w:t>Terdapat  pengaruh</w:t>
      </w:r>
      <w:proofErr w:type="gramEnd"/>
      <w:r w:rsidRPr="00386FFE">
        <w:rPr>
          <w:rFonts w:ascii="Times New Roman" w:hAnsi="Times New Roman" w:cs="Times New Roman"/>
          <w:b/>
        </w:rPr>
        <w:t xml:space="preserve">  signifikan kepemimpinan transformasional terhadap  kinerja  karyawan pada Kantor Tandes Perum Perhutani KBM IHH Jawa Timur di Surabaya.</w:t>
      </w:r>
    </w:p>
    <w:p w:rsidR="00F55BCD" w:rsidRPr="007720C5" w:rsidRDefault="00F55BCD" w:rsidP="00F55BCD">
      <w:pPr>
        <w:pStyle w:val="Heading3"/>
        <w:numPr>
          <w:ilvl w:val="2"/>
          <w:numId w:val="17"/>
        </w:numPr>
        <w:spacing w:before="0" w:after="120"/>
        <w:rPr>
          <w:rFonts w:cs="Times New Roman"/>
          <w:color w:val="auto"/>
        </w:rPr>
      </w:pPr>
      <w:bookmarkStart w:id="25" w:name="_Toc71696606"/>
      <w:r w:rsidRPr="007720C5">
        <w:rPr>
          <w:rFonts w:cs="Times New Roman"/>
          <w:color w:val="auto"/>
        </w:rPr>
        <w:t>Pengaruh Iklim Organisasi Terhadap Kinerja Karyawan</w:t>
      </w:r>
      <w:bookmarkEnd w:id="25"/>
    </w:p>
    <w:p w:rsidR="00F55BCD" w:rsidRPr="00386FFE" w:rsidRDefault="00F55BCD" w:rsidP="00F55BCD">
      <w:pPr>
        <w:pStyle w:val="ListParagraph"/>
        <w:spacing w:after="120"/>
        <w:ind w:left="0" w:firstLine="720"/>
        <w:jc w:val="both"/>
        <w:rPr>
          <w:rFonts w:ascii="Times New Roman" w:hAnsi="Times New Roman" w:cs="Times New Roman"/>
        </w:rPr>
      </w:pPr>
      <w:r w:rsidRPr="00386FFE">
        <w:rPr>
          <w:rFonts w:ascii="Times New Roman" w:hAnsi="Times New Roman" w:cs="Times New Roman"/>
        </w:rPr>
        <w:t xml:space="preserve">Hasil  analisis  mengenai  iklim organisasi diperoleh  temuan  secara  empiris  bahwa terdapat pengaruh  positif terhadap  kinerja  karyawan.  Dimana  semakin  kondusif  iklim organisasi yang  dimiliki  oleh  perusahaan,  maka  akan  dapat  meningkatkan  kinerja  karyawan.  Salah  satu  hal  yang  mendukung  dapat  dilihat  dari  tanggung jawab yang  dimiliki  karyawan  pada Kantor Tandes Perum Perhutani KBM IHH Jawa Timur di Surabaya,  mayoritas  karyawan menyelesaikan tugasnya tepat waktu. Kemudian  dari  hasil  uji  parsial  yang  telah  dilakukan  menunjukkan  bahwa  iklim organisasi berpengaruh signifikan  terhadap  kinerja  karyawan. </w:t>
      </w:r>
      <w:proofErr w:type="gramStart"/>
      <w:r w:rsidRPr="00386FFE">
        <w:rPr>
          <w:rFonts w:ascii="Times New Roman" w:hAnsi="Times New Roman" w:cs="Times New Roman"/>
        </w:rPr>
        <w:t>Pendapat ini didukung oleh Radianto dan Sunuharyo (2017), yang menyatakan bahwa iklim organisasi memiliki pengaruh signifikan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Nugroho (2017) membuktikan bahwa secara parsial iklim organisasi berpengaruh signifikan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Chandra (2018), membuktikan bahwa iklim organisasi berpengaruh siginifkan terhadap kinerja karyawan.</w:t>
      </w:r>
      <w:proofErr w:type="gramEnd"/>
      <w:r w:rsidRPr="00386FFE">
        <w:rPr>
          <w:rFonts w:ascii="Times New Roman" w:hAnsi="Times New Roman" w:cs="Times New Roman"/>
        </w:rPr>
        <w:t xml:space="preserve"> </w:t>
      </w:r>
    </w:p>
    <w:p w:rsidR="00F55BCD" w:rsidRPr="00386FFE" w:rsidRDefault="00F55BCD" w:rsidP="00F55BCD">
      <w:pPr>
        <w:spacing w:after="120"/>
        <w:ind w:left="1843" w:hanging="1843"/>
        <w:jc w:val="both"/>
        <w:rPr>
          <w:rFonts w:ascii="Times New Roman" w:hAnsi="Times New Roman" w:cs="Times New Roman"/>
          <w:b/>
        </w:rPr>
      </w:pPr>
      <w:r w:rsidRPr="00386FFE">
        <w:rPr>
          <w:rFonts w:ascii="Times New Roman" w:hAnsi="Times New Roman" w:cs="Times New Roman"/>
          <w:b/>
        </w:rPr>
        <w:t xml:space="preserve">Hipotesis 2 (H2):  </w:t>
      </w:r>
      <w:proofErr w:type="gramStart"/>
      <w:r w:rsidRPr="00386FFE">
        <w:rPr>
          <w:rFonts w:ascii="Times New Roman" w:hAnsi="Times New Roman" w:cs="Times New Roman"/>
          <w:b/>
        </w:rPr>
        <w:t>Terdapat  pengaruh</w:t>
      </w:r>
      <w:proofErr w:type="gramEnd"/>
      <w:r w:rsidRPr="00386FFE">
        <w:rPr>
          <w:rFonts w:ascii="Times New Roman" w:hAnsi="Times New Roman" w:cs="Times New Roman"/>
          <w:b/>
        </w:rPr>
        <w:t xml:space="preserve">  signifikan iklim organisasi terhadap   kinerja  karyawan pada Kantor Tandes Perum Perhutani KBM IHH Jawa Timur di Surabaya.</w:t>
      </w:r>
    </w:p>
    <w:p w:rsidR="00F55BCD" w:rsidRPr="007720C5" w:rsidRDefault="00F55BCD" w:rsidP="00F55BCD">
      <w:pPr>
        <w:pStyle w:val="Heading3"/>
        <w:numPr>
          <w:ilvl w:val="2"/>
          <w:numId w:val="17"/>
        </w:numPr>
        <w:spacing w:before="0" w:after="120"/>
        <w:rPr>
          <w:rFonts w:cs="Times New Roman"/>
          <w:color w:val="auto"/>
        </w:rPr>
      </w:pPr>
      <w:bookmarkStart w:id="26" w:name="_Toc71696607"/>
      <w:r w:rsidRPr="007720C5">
        <w:rPr>
          <w:rFonts w:cs="Times New Roman"/>
          <w:color w:val="auto"/>
        </w:rPr>
        <w:t>Pengaruh Stres Kerja Terhadap Kinerja Karyawan</w:t>
      </w:r>
      <w:bookmarkEnd w:id="26"/>
    </w:p>
    <w:p w:rsidR="00F55BCD" w:rsidRPr="00386FFE" w:rsidRDefault="00F55BCD" w:rsidP="00F55BCD">
      <w:pPr>
        <w:pStyle w:val="ListParagraph"/>
        <w:spacing w:after="120"/>
        <w:ind w:left="0" w:firstLine="709"/>
        <w:jc w:val="both"/>
        <w:rPr>
          <w:rFonts w:ascii="Times New Roman" w:hAnsi="Times New Roman" w:cs="Times New Roman"/>
        </w:rPr>
      </w:pPr>
      <w:r w:rsidRPr="00386FFE">
        <w:rPr>
          <w:rFonts w:ascii="Times New Roman" w:hAnsi="Times New Roman" w:cs="Times New Roman"/>
        </w:rPr>
        <w:t xml:space="preserve">Hasil uji parsial </w:t>
      </w:r>
      <w:proofErr w:type="gramStart"/>
      <w:r w:rsidRPr="00386FFE">
        <w:rPr>
          <w:rFonts w:ascii="Times New Roman" w:hAnsi="Times New Roman" w:cs="Times New Roman"/>
        </w:rPr>
        <w:t>yang  dilakukan</w:t>
      </w:r>
      <w:proofErr w:type="gramEnd"/>
      <w:r w:rsidRPr="00386FFE">
        <w:rPr>
          <w:rFonts w:ascii="Times New Roman" w:hAnsi="Times New Roman" w:cs="Times New Roman"/>
        </w:rPr>
        <w:t xml:space="preserve"> selama ini bahwa stres kerja  berpengaruh  secara  signifikan  terhadap  kinerja  karyawan. Hal  ini  dapat  terjadi  karena penerapan pengelolaan stres kerja yang dilakukan selama ini sudah  diterapkan  dengan  membuat  para  karyawan  lebih  giat  untuk  bekerja  dan  menyelesaikan  pekerjaan  dengan  baik  serta  tepat  waktu. </w:t>
      </w:r>
      <w:proofErr w:type="gramStart"/>
      <w:r w:rsidRPr="00386FFE">
        <w:rPr>
          <w:rFonts w:ascii="Times New Roman" w:hAnsi="Times New Roman" w:cs="Times New Roman"/>
        </w:rPr>
        <w:t>Hasil penelitian Rohmah (2019), menyatakan bahwa secara parsial variable stres kerja memiliki pengaruh terhadap kinerja 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 xml:space="preserve">Hasil ini di dukung oleh Wartono (2017), yang membuktikan bahwa stres kerja berpengaruh positif terhadap kinerja </w:t>
      </w:r>
      <w:r w:rsidRPr="00386FFE">
        <w:rPr>
          <w:rFonts w:ascii="Times New Roman" w:hAnsi="Times New Roman" w:cs="Times New Roman"/>
        </w:rPr>
        <w:lastRenderedPageBreak/>
        <w:t>karyawan.</w:t>
      </w:r>
      <w:proofErr w:type="gramEnd"/>
      <w:r w:rsidRPr="00386FFE">
        <w:rPr>
          <w:rFonts w:ascii="Times New Roman" w:hAnsi="Times New Roman" w:cs="Times New Roman"/>
        </w:rPr>
        <w:t xml:space="preserve"> </w:t>
      </w:r>
      <w:proofErr w:type="gramStart"/>
      <w:r w:rsidRPr="00386FFE">
        <w:rPr>
          <w:rFonts w:ascii="Times New Roman" w:hAnsi="Times New Roman" w:cs="Times New Roman"/>
        </w:rPr>
        <w:t>Penelitian ini juga diperkuat oleh penelitian yang dilakukan Chandra (2017), yang membuktikan bahwa stres kerja berpengaruh positif terhadap kinerja karyawan.</w:t>
      </w:r>
      <w:proofErr w:type="gramEnd"/>
    </w:p>
    <w:p w:rsidR="00F55BCD" w:rsidRPr="00386FFE" w:rsidRDefault="00F55BCD" w:rsidP="00F55BCD">
      <w:pPr>
        <w:pStyle w:val="ListParagraph"/>
        <w:spacing w:after="120"/>
        <w:ind w:left="2127" w:hanging="2127"/>
        <w:jc w:val="both"/>
        <w:rPr>
          <w:rFonts w:ascii="Times New Roman" w:hAnsi="Times New Roman" w:cs="Times New Roman"/>
          <w:b/>
        </w:rPr>
      </w:pPr>
      <w:r w:rsidRPr="00386FFE">
        <w:rPr>
          <w:rFonts w:ascii="Times New Roman" w:hAnsi="Times New Roman" w:cs="Times New Roman"/>
          <w:b/>
        </w:rPr>
        <w:t>Hipotesis 3 (H3</w:t>
      </w:r>
      <w:proofErr w:type="gramStart"/>
      <w:r w:rsidRPr="00386FFE">
        <w:rPr>
          <w:rFonts w:ascii="Times New Roman" w:hAnsi="Times New Roman" w:cs="Times New Roman"/>
          <w:b/>
        </w:rPr>
        <w:t>) :</w:t>
      </w:r>
      <w:proofErr w:type="gramEnd"/>
      <w:r w:rsidRPr="00386FFE">
        <w:rPr>
          <w:rFonts w:ascii="Times New Roman" w:hAnsi="Times New Roman" w:cs="Times New Roman"/>
          <w:b/>
        </w:rPr>
        <w:t xml:space="preserve">     Terdapat  pengaruh  signifikan stres kerja terhadap kinerja  karyawan pada Kantor Tandes Perum Perhutani KBM IHH Jawa Timur di Surabaya.</w:t>
      </w:r>
    </w:p>
    <w:p w:rsidR="00F55BCD" w:rsidRPr="00386FFE" w:rsidRDefault="00F55BCD" w:rsidP="00F55BCD">
      <w:pPr>
        <w:pStyle w:val="Heading2"/>
        <w:numPr>
          <w:ilvl w:val="2"/>
          <w:numId w:val="17"/>
        </w:numPr>
        <w:spacing w:before="0" w:line="276" w:lineRule="auto"/>
        <w:rPr>
          <w:rFonts w:cs="Times New Roman"/>
          <w:sz w:val="22"/>
          <w:szCs w:val="22"/>
        </w:rPr>
      </w:pPr>
      <w:bookmarkStart w:id="27" w:name="_Toc71696608"/>
      <w:r w:rsidRPr="00386FFE">
        <w:rPr>
          <w:rFonts w:cs="Times New Roman"/>
          <w:sz w:val="22"/>
          <w:szCs w:val="22"/>
        </w:rPr>
        <w:t>Pengaruh Kepemimpinan Transformasional, Iklim Organisasi, dan Stres Kerja Terhadap Kinerja Karyawan</w:t>
      </w:r>
      <w:bookmarkEnd w:id="27"/>
    </w:p>
    <w:p w:rsidR="00F55BCD" w:rsidRPr="00386FFE" w:rsidRDefault="00F55BCD" w:rsidP="00F55BCD">
      <w:pPr>
        <w:pStyle w:val="ListParagraph"/>
        <w:spacing w:after="120"/>
        <w:ind w:left="0" w:firstLine="709"/>
        <w:jc w:val="both"/>
        <w:rPr>
          <w:rFonts w:ascii="Times New Roman" w:hAnsi="Times New Roman" w:cs="Times New Roman"/>
        </w:rPr>
      </w:pPr>
      <w:proofErr w:type="gramStart"/>
      <w:r w:rsidRPr="00386FFE">
        <w:rPr>
          <w:rFonts w:ascii="Times New Roman" w:hAnsi="Times New Roman" w:cs="Times New Roman"/>
        </w:rPr>
        <w:t>Kepemimpinan transformasional, iklim organisasi dan stres kerja sangat berpengaruh terhadap kinerja karyawan.</w:t>
      </w:r>
      <w:proofErr w:type="gramEnd"/>
      <w:r w:rsidRPr="00386FFE">
        <w:rPr>
          <w:rFonts w:ascii="Times New Roman" w:hAnsi="Times New Roman" w:cs="Times New Roman"/>
        </w:rPr>
        <w:t xml:space="preserve"> Hal ini dikarenakan kepemimpinan transformasional dapat membuat karyawan semakin termotivasi dalam bekerja, sehingga tujuan perusahaan semakin mudah tercapai, dengan termotivasinya karyawan akan menumbuhkan iklim kerja yang kondusif dan stres kerja dapat terminimalisir </w:t>
      </w:r>
      <w:proofErr w:type="gramStart"/>
      <w:r w:rsidRPr="00386FFE">
        <w:rPr>
          <w:rFonts w:ascii="Times New Roman" w:hAnsi="Times New Roman" w:cs="Times New Roman"/>
        </w:rPr>
        <w:t>sehingga  kinerja</w:t>
      </w:r>
      <w:proofErr w:type="gramEnd"/>
      <w:r w:rsidRPr="00386FFE">
        <w:rPr>
          <w:rFonts w:ascii="Times New Roman" w:hAnsi="Times New Roman" w:cs="Times New Roman"/>
        </w:rPr>
        <w:t xml:space="preserve"> karyawan akan semakin meningkat. Oleh  karena  itu  ke  tiga  variabel  tersebut  memiliki  dampak  untuk  terciptanya  kinerja  yang  baik.</w:t>
      </w:r>
    </w:p>
    <w:p w:rsidR="00F55BCD" w:rsidRDefault="00F55BCD" w:rsidP="00F55BCD">
      <w:pPr>
        <w:pStyle w:val="ListParagraph"/>
        <w:spacing w:after="120"/>
        <w:ind w:left="2268" w:hanging="2268"/>
        <w:jc w:val="both"/>
        <w:rPr>
          <w:rFonts w:ascii="Times New Roman" w:hAnsi="Times New Roman" w:cs="Times New Roman"/>
          <w:b/>
        </w:rPr>
      </w:pPr>
      <w:r w:rsidRPr="00386FFE">
        <w:rPr>
          <w:rFonts w:ascii="Times New Roman" w:hAnsi="Times New Roman" w:cs="Times New Roman"/>
          <w:b/>
        </w:rPr>
        <w:t xml:space="preserve">Hipotesis 4 (H4):  </w:t>
      </w:r>
      <w:proofErr w:type="gramStart"/>
      <w:r w:rsidRPr="00386FFE">
        <w:rPr>
          <w:rFonts w:ascii="Times New Roman" w:hAnsi="Times New Roman" w:cs="Times New Roman"/>
          <w:b/>
        </w:rPr>
        <w:t>Terdapat  pengaruh</w:t>
      </w:r>
      <w:proofErr w:type="gramEnd"/>
      <w:r w:rsidRPr="00386FFE">
        <w:rPr>
          <w:rFonts w:ascii="Times New Roman" w:hAnsi="Times New Roman" w:cs="Times New Roman"/>
          <w:b/>
        </w:rPr>
        <w:t xml:space="preserve">  signifikan kepemimpinan transformasional, iklim organisasi, dan stres kerja terhadap  kinerja  karyawan pada Kantor Tandes Perum Perhutani KBM IHH Jawa Timur di Surabaya.</w:t>
      </w:r>
    </w:p>
    <w:p w:rsidR="00136DDF" w:rsidRDefault="00136DDF"/>
    <w:sectPr w:rsidR="00136DDF" w:rsidSect="00F55B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C2" w:rsidRDefault="00A728C2" w:rsidP="00F55BCD">
      <w:pPr>
        <w:spacing w:after="0" w:line="240" w:lineRule="auto"/>
      </w:pPr>
      <w:r>
        <w:separator/>
      </w:r>
    </w:p>
  </w:endnote>
  <w:endnote w:type="continuationSeparator" w:id="0">
    <w:p w:rsidR="00A728C2" w:rsidRDefault="00A728C2" w:rsidP="00F5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CD" w:rsidRDefault="00F55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516"/>
      <w:docPartObj>
        <w:docPartGallery w:val="Page Numbers (Bottom of Page)"/>
        <w:docPartUnique/>
      </w:docPartObj>
    </w:sdtPr>
    <w:sdtContent>
      <w:p w:rsidR="00F55BCD" w:rsidRDefault="00F55BCD">
        <w:pPr>
          <w:pStyle w:val="Footer"/>
          <w:jc w:val="center"/>
        </w:pPr>
      </w:p>
    </w:sdtContent>
  </w:sdt>
  <w:p w:rsidR="00F55BCD" w:rsidRDefault="00F55B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520"/>
      <w:docPartObj>
        <w:docPartGallery w:val="Page Numbers (Bottom of Page)"/>
        <w:docPartUnique/>
      </w:docPartObj>
    </w:sdtPr>
    <w:sdtContent>
      <w:p w:rsidR="00F55BCD" w:rsidRDefault="00F55BCD">
        <w:pPr>
          <w:pStyle w:val="Footer"/>
          <w:jc w:val="center"/>
        </w:pPr>
        <w:fldSimple w:instr=" PAGE   \* MERGEFORMAT ">
          <w:r>
            <w:rPr>
              <w:noProof/>
            </w:rPr>
            <w:t>7</w:t>
          </w:r>
        </w:fldSimple>
      </w:p>
    </w:sdtContent>
  </w:sdt>
  <w:p w:rsidR="00F55BCD" w:rsidRDefault="00F55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C2" w:rsidRDefault="00A728C2" w:rsidP="00F55BCD">
      <w:pPr>
        <w:spacing w:after="0" w:line="240" w:lineRule="auto"/>
      </w:pPr>
      <w:r>
        <w:separator/>
      </w:r>
    </w:p>
  </w:footnote>
  <w:footnote w:type="continuationSeparator" w:id="0">
    <w:p w:rsidR="00A728C2" w:rsidRDefault="00A728C2" w:rsidP="00F55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521"/>
      <w:docPartObj>
        <w:docPartGallery w:val="Page Numbers (Top of Page)"/>
        <w:docPartUnique/>
      </w:docPartObj>
    </w:sdtPr>
    <w:sdtContent>
      <w:p w:rsidR="00F55BCD" w:rsidRDefault="00F55BCD">
        <w:pPr>
          <w:pStyle w:val="Header"/>
        </w:pPr>
        <w:fldSimple w:instr=" PAGE   \* MERGEFORMAT ">
          <w:r>
            <w:rPr>
              <w:noProof/>
            </w:rPr>
            <w:t>10</w:t>
          </w:r>
        </w:fldSimple>
      </w:p>
    </w:sdtContent>
  </w:sdt>
  <w:p w:rsidR="00F55BCD" w:rsidRDefault="00F55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17522"/>
      <w:docPartObj>
        <w:docPartGallery w:val="Page Numbers (Top of Page)"/>
        <w:docPartUnique/>
      </w:docPartObj>
    </w:sdtPr>
    <w:sdtContent>
      <w:p w:rsidR="00F55BCD" w:rsidRDefault="00F55BCD">
        <w:pPr>
          <w:pStyle w:val="Header"/>
          <w:jc w:val="right"/>
        </w:pPr>
        <w:fldSimple w:instr=" PAGE   \* MERGEFORMAT ">
          <w:r>
            <w:rPr>
              <w:noProof/>
            </w:rPr>
            <w:t>9</w:t>
          </w:r>
        </w:fldSimple>
      </w:p>
    </w:sdtContent>
  </w:sdt>
  <w:p w:rsidR="00F55BCD" w:rsidRDefault="00F55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CD" w:rsidRDefault="00F55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9CD"/>
    <w:multiLevelType w:val="multilevel"/>
    <w:tmpl w:val="E3E693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919EA"/>
    <w:multiLevelType w:val="multilevel"/>
    <w:tmpl w:val="2AE28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5763D5"/>
    <w:multiLevelType w:val="hybridMultilevel"/>
    <w:tmpl w:val="5D76127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9115323"/>
    <w:multiLevelType w:val="multilevel"/>
    <w:tmpl w:val="3D7AE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6F517A"/>
    <w:multiLevelType w:val="hybridMultilevel"/>
    <w:tmpl w:val="AA9228B6"/>
    <w:lvl w:ilvl="0" w:tplc="5E901294">
      <w:start w:val="1"/>
      <w:numFmt w:val="upperLetter"/>
      <w:lvlText w:val="%1."/>
      <w:lvlJc w:val="left"/>
      <w:pPr>
        <w:ind w:left="644" w:hanging="360"/>
      </w:pPr>
      <w:rPr>
        <w:rFonts w:hint="default"/>
      </w:rPr>
    </w:lvl>
    <w:lvl w:ilvl="1" w:tplc="4EBCD202">
      <w:start w:val="1"/>
      <w:numFmt w:val="decimal"/>
      <w:lvlText w:val="%2."/>
      <w:lvlJc w:val="left"/>
      <w:pPr>
        <w:ind w:left="2595" w:hanging="1155"/>
      </w:pPr>
      <w:rPr>
        <w:rFonts w:asciiTheme="minorHAnsi" w:hAnsiTheme="minorHAnsi" w:cstheme="minorBidi" w:hint="default"/>
        <w:b w:val="0"/>
        <w:sz w:val="22"/>
      </w:rPr>
    </w:lvl>
    <w:lvl w:ilvl="2" w:tplc="F91AFABA">
      <w:start w:val="1"/>
      <w:numFmt w:val="lowerLetter"/>
      <w:lvlText w:val="%3."/>
      <w:lvlJc w:val="left"/>
      <w:pPr>
        <w:ind w:left="2700" w:hanging="360"/>
      </w:pPr>
      <w:rPr>
        <w:rFonts w:asciiTheme="minorHAnsi" w:hAnsiTheme="minorHAnsi" w:cstheme="minorBidi"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D335E"/>
    <w:multiLevelType w:val="hybridMultilevel"/>
    <w:tmpl w:val="EE48E1EE"/>
    <w:lvl w:ilvl="0" w:tplc="6AB62118">
      <w:start w:val="1"/>
      <w:numFmt w:val="decimal"/>
      <w:lvlText w:val="%1."/>
      <w:lvlJc w:val="left"/>
      <w:pPr>
        <w:ind w:left="360" w:hanging="360"/>
      </w:pPr>
      <w:rPr>
        <w:rFonts w:hint="default"/>
      </w:rPr>
    </w:lvl>
    <w:lvl w:ilvl="1" w:tplc="AF9CA3D6">
      <w:start w:val="1"/>
      <w:numFmt w:val="lowerLetter"/>
      <w:lvlText w:val="%2."/>
      <w:lvlJc w:val="left"/>
      <w:pPr>
        <w:ind w:left="2214" w:hanging="360"/>
      </w:pPr>
      <w:rPr>
        <w:rFonts w:ascii="Times New Roman" w:eastAsiaTheme="minorHAnsi" w:hAnsi="Times New Roman" w:cs="Times New Roman"/>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B3D5F21"/>
    <w:multiLevelType w:val="hybridMultilevel"/>
    <w:tmpl w:val="3DB26A6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D9D7314"/>
    <w:multiLevelType w:val="hybridMultilevel"/>
    <w:tmpl w:val="5686B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3607C"/>
    <w:multiLevelType w:val="multilevel"/>
    <w:tmpl w:val="5B94AC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526568"/>
    <w:multiLevelType w:val="multilevel"/>
    <w:tmpl w:val="1C58C604"/>
    <w:lvl w:ilvl="0">
      <w:start w:val="1"/>
      <w:numFmt w:val="decimal"/>
      <w:lvlText w:val="%1."/>
      <w:lvlJc w:val="left"/>
      <w:pPr>
        <w:ind w:left="2487" w:hanging="360"/>
      </w:pPr>
    </w:lvl>
    <w:lvl w:ilvl="1">
      <w:start w:val="2"/>
      <w:numFmt w:val="decimal"/>
      <w:isLgl/>
      <w:lvlText w:val="%1.%2"/>
      <w:lvlJc w:val="left"/>
      <w:pPr>
        <w:ind w:left="2787" w:hanging="660"/>
      </w:pPr>
      <w:rPr>
        <w:rFonts w:hint="default"/>
      </w:rPr>
    </w:lvl>
    <w:lvl w:ilvl="2">
      <w:start w:val="2"/>
      <w:numFmt w:val="decimal"/>
      <w:isLgl/>
      <w:lvlText w:val="%1.%2.%3"/>
      <w:lvlJc w:val="left"/>
      <w:pPr>
        <w:ind w:left="2847" w:hanging="720"/>
      </w:pPr>
      <w:rPr>
        <w:rFonts w:hint="default"/>
      </w:rPr>
    </w:lvl>
    <w:lvl w:ilvl="3">
      <w:start w:val="4"/>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0">
    <w:nsid w:val="66DE1BA9"/>
    <w:multiLevelType w:val="hybridMultilevel"/>
    <w:tmpl w:val="90D6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6412A"/>
    <w:multiLevelType w:val="hybridMultilevel"/>
    <w:tmpl w:val="2D101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A1098"/>
    <w:multiLevelType w:val="multilevel"/>
    <w:tmpl w:val="8D72D316"/>
    <w:lvl w:ilvl="0">
      <w:start w:val="2"/>
      <w:numFmt w:val="decimal"/>
      <w:lvlText w:val="%1"/>
      <w:lvlJc w:val="left"/>
      <w:pPr>
        <w:ind w:left="360" w:hanging="360"/>
      </w:pPr>
      <w:rPr>
        <w:rFonts w:eastAsiaTheme="majorEastAsia" w:hint="default"/>
      </w:rPr>
    </w:lvl>
    <w:lvl w:ilvl="1">
      <w:start w:val="8"/>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440" w:hanging="1440"/>
      </w:pPr>
      <w:rPr>
        <w:rFonts w:eastAsiaTheme="majorEastAsia" w:hint="default"/>
      </w:rPr>
    </w:lvl>
  </w:abstractNum>
  <w:abstractNum w:abstractNumId="13">
    <w:nsid w:val="73EA2390"/>
    <w:multiLevelType w:val="hybridMultilevel"/>
    <w:tmpl w:val="14508CE2"/>
    <w:lvl w:ilvl="0" w:tplc="0409000F">
      <w:start w:val="1"/>
      <w:numFmt w:val="decimal"/>
      <w:lvlText w:val="%1."/>
      <w:lvlJc w:val="left"/>
      <w:pPr>
        <w:ind w:left="1854" w:hanging="360"/>
      </w:pPr>
    </w:lvl>
    <w:lvl w:ilvl="1" w:tplc="0409000F">
      <w:start w:val="1"/>
      <w:numFmt w:val="decimal"/>
      <w:lvlText w:val="%2."/>
      <w:lvlJc w:val="left"/>
      <w:pPr>
        <w:ind w:left="360" w:hanging="360"/>
      </w:pPr>
    </w:lvl>
    <w:lvl w:ilvl="2" w:tplc="F2320574">
      <w:start w:val="1"/>
      <w:numFmt w:val="upperLetter"/>
      <w:lvlText w:val="%3."/>
      <w:lvlJc w:val="left"/>
      <w:pPr>
        <w:ind w:left="644" w:hanging="360"/>
      </w:pPr>
      <w:rPr>
        <w:rFonts w:hint="default"/>
      </w:rPr>
    </w:lvl>
    <w:lvl w:ilvl="3" w:tplc="5420B39A">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74A1140D"/>
    <w:multiLevelType w:val="multilevel"/>
    <w:tmpl w:val="F20AF5E8"/>
    <w:lvl w:ilvl="0">
      <w:start w:val="1"/>
      <w:numFmt w:val="decimal"/>
      <w:lvlText w:val="%1."/>
      <w:lvlJc w:val="left"/>
      <w:pPr>
        <w:ind w:left="1080" w:hanging="360"/>
      </w:pPr>
      <w:rPr>
        <w:rFonts w:hint="default"/>
      </w:rPr>
    </w:lvl>
    <w:lvl w:ilvl="1">
      <w:start w:val="3"/>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756E5C27"/>
    <w:multiLevelType w:val="multilevel"/>
    <w:tmpl w:val="FD9E4006"/>
    <w:lvl w:ilvl="0">
      <w:start w:val="1"/>
      <w:numFmt w:val="decimal"/>
      <w:lvlText w:val="%1."/>
      <w:lvlJc w:val="left"/>
      <w:pPr>
        <w:ind w:left="1364" w:hanging="360"/>
      </w:pPr>
    </w:lvl>
    <w:lvl w:ilvl="1">
      <w:start w:val="2"/>
      <w:numFmt w:val="decimal"/>
      <w:isLgl/>
      <w:lvlText w:val="%1.%2"/>
      <w:lvlJc w:val="left"/>
      <w:pPr>
        <w:ind w:left="1664" w:hanging="660"/>
      </w:pPr>
      <w:rPr>
        <w:rFonts w:hint="default"/>
      </w:rPr>
    </w:lvl>
    <w:lvl w:ilvl="2">
      <w:start w:val="2"/>
      <w:numFmt w:val="decimal"/>
      <w:isLgl/>
      <w:lvlText w:val="%1.%2.%3"/>
      <w:lvlJc w:val="left"/>
      <w:pPr>
        <w:ind w:left="1724" w:hanging="720"/>
      </w:pPr>
      <w:rPr>
        <w:rFonts w:hint="default"/>
      </w:rPr>
    </w:lvl>
    <w:lvl w:ilvl="3">
      <w:start w:val="2"/>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6">
    <w:nsid w:val="7A2A6040"/>
    <w:multiLevelType w:val="hybridMultilevel"/>
    <w:tmpl w:val="EBE2F6D2"/>
    <w:lvl w:ilvl="0" w:tplc="984889D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15"/>
  </w:num>
  <w:num w:numId="5">
    <w:abstractNumId w:val="9"/>
  </w:num>
  <w:num w:numId="6">
    <w:abstractNumId w:val="6"/>
  </w:num>
  <w:num w:numId="7">
    <w:abstractNumId w:val="2"/>
  </w:num>
  <w:num w:numId="8">
    <w:abstractNumId w:val="16"/>
  </w:num>
  <w:num w:numId="9">
    <w:abstractNumId w:val="3"/>
  </w:num>
  <w:num w:numId="10">
    <w:abstractNumId w:val="1"/>
  </w:num>
  <w:num w:numId="11">
    <w:abstractNumId w:val="8"/>
  </w:num>
  <w:num w:numId="12">
    <w:abstractNumId w:val="5"/>
  </w:num>
  <w:num w:numId="13">
    <w:abstractNumId w:val="10"/>
  </w:num>
  <w:num w:numId="14">
    <w:abstractNumId w:val="11"/>
  </w:num>
  <w:num w:numId="15">
    <w:abstractNumId w:val="0"/>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55BCD"/>
    <w:rsid w:val="00136DDF"/>
    <w:rsid w:val="005370BF"/>
    <w:rsid w:val="005675D1"/>
    <w:rsid w:val="00A728C2"/>
    <w:rsid w:val="00F5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6"/>
        <o:r id="V:Rule4" type="connector" idref="#_x0000_s1034"/>
        <o:r id="V:Rule5" type="connector" idref="#_x0000_s1035"/>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CD"/>
  </w:style>
  <w:style w:type="paragraph" w:styleId="Heading1">
    <w:name w:val="heading 1"/>
    <w:basedOn w:val="Normal"/>
    <w:next w:val="Normal"/>
    <w:link w:val="Heading1Char"/>
    <w:uiPriority w:val="9"/>
    <w:qFormat/>
    <w:rsid w:val="00F55BCD"/>
    <w:pPr>
      <w:keepNext/>
      <w:keepLines/>
      <w:spacing w:before="48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55BCD"/>
    <w:pPr>
      <w:keepNext/>
      <w:keepLines/>
      <w:spacing w:before="320" w:after="12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55B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BC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55BC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55BC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F55BCD"/>
    <w:pPr>
      <w:ind w:left="720"/>
      <w:contextualSpacing/>
    </w:pPr>
  </w:style>
  <w:style w:type="character" w:customStyle="1" w:styleId="ListParagraphChar">
    <w:name w:val="List Paragraph Char"/>
    <w:link w:val="ListParagraph"/>
    <w:uiPriority w:val="34"/>
    <w:locked/>
    <w:rsid w:val="00F55BCD"/>
  </w:style>
  <w:style w:type="paragraph" w:styleId="BodyText">
    <w:name w:val="Body Text"/>
    <w:basedOn w:val="Normal"/>
    <w:link w:val="BodyTextChar"/>
    <w:uiPriority w:val="1"/>
    <w:qFormat/>
    <w:rsid w:val="00F55BCD"/>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F55BCD"/>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F5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CD"/>
  </w:style>
  <w:style w:type="paragraph" w:styleId="Footer">
    <w:name w:val="footer"/>
    <w:basedOn w:val="Normal"/>
    <w:link w:val="FooterChar"/>
    <w:uiPriority w:val="99"/>
    <w:unhideWhenUsed/>
    <w:rsid w:val="00F5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4875</Words>
  <Characters>27792</Characters>
  <Application>Microsoft Office Word</Application>
  <DocSecurity>0</DocSecurity>
  <Lines>231</Lines>
  <Paragraphs>65</Paragraphs>
  <ScaleCrop>false</ScaleCrop>
  <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2021-07-31T05:47:00Z</dcterms:created>
  <dcterms:modified xsi:type="dcterms:W3CDTF">2021-07-31T05:51:00Z</dcterms:modified>
</cp:coreProperties>
</file>